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BE" w:rsidRPr="00CD5973" w:rsidRDefault="00B33B60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Анализ </w:t>
      </w:r>
      <w:r w:rsidR="00DF1861" w:rsidRPr="00CD5973">
        <w:rPr>
          <w:sz w:val="28"/>
          <w:szCs w:val="28"/>
        </w:rPr>
        <w:t>пожаров</w:t>
      </w:r>
      <w:r w:rsidRPr="00CD5973">
        <w:rPr>
          <w:sz w:val="28"/>
          <w:szCs w:val="28"/>
        </w:rPr>
        <w:t xml:space="preserve"> на объектах</w:t>
      </w:r>
    </w:p>
    <w:p w:rsidR="00B33B60" w:rsidRPr="00CD5973" w:rsidRDefault="00B33B60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 </w:t>
      </w:r>
      <w:r w:rsidR="00DF1861" w:rsidRPr="00CD5973">
        <w:rPr>
          <w:sz w:val="28"/>
          <w:szCs w:val="28"/>
        </w:rPr>
        <w:t>жилого сектора</w:t>
      </w:r>
      <w:r w:rsidRPr="00CD5973">
        <w:rPr>
          <w:sz w:val="28"/>
          <w:szCs w:val="28"/>
        </w:rPr>
        <w:t xml:space="preserve"> </w:t>
      </w:r>
    </w:p>
    <w:p w:rsidR="00B33B60" w:rsidRPr="00CD5973" w:rsidRDefault="00B33B60" w:rsidP="009A723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в </w:t>
      </w:r>
      <w:r w:rsidR="00DF1861" w:rsidRPr="00CD5973">
        <w:rPr>
          <w:sz w:val="28"/>
          <w:szCs w:val="28"/>
        </w:rPr>
        <w:t>(</w:t>
      </w:r>
      <w:r w:rsidR="00B00155" w:rsidRPr="00CD5973">
        <w:rPr>
          <w:sz w:val="28"/>
          <w:szCs w:val="28"/>
        </w:rPr>
        <w:t>Косинском муниципальном районе</w:t>
      </w:r>
      <w:r w:rsidR="00DF1861" w:rsidRPr="00CD5973">
        <w:rPr>
          <w:sz w:val="28"/>
          <w:szCs w:val="28"/>
        </w:rPr>
        <w:t>)</w:t>
      </w:r>
      <w:r w:rsidR="004A5994" w:rsidRPr="00CD5973">
        <w:rPr>
          <w:sz w:val="28"/>
          <w:szCs w:val="28"/>
        </w:rPr>
        <w:t xml:space="preserve"> </w:t>
      </w:r>
      <w:r w:rsidR="00DF1861" w:rsidRPr="00CD5973">
        <w:rPr>
          <w:sz w:val="28"/>
          <w:szCs w:val="28"/>
        </w:rPr>
        <w:t>за (</w:t>
      </w:r>
      <w:r w:rsidR="00AC6F58">
        <w:rPr>
          <w:sz w:val="28"/>
          <w:szCs w:val="28"/>
        </w:rPr>
        <w:t>июнь</w:t>
      </w:r>
      <w:r w:rsidR="00DF1861" w:rsidRPr="00CD5973">
        <w:rPr>
          <w:sz w:val="28"/>
          <w:szCs w:val="28"/>
        </w:rPr>
        <w:t>) 201</w:t>
      </w:r>
      <w:r w:rsidR="00C33255" w:rsidRPr="00CD5973">
        <w:rPr>
          <w:sz w:val="28"/>
          <w:szCs w:val="28"/>
        </w:rPr>
        <w:t>9</w:t>
      </w:r>
      <w:r w:rsidR="00DF1861" w:rsidRPr="00CD5973">
        <w:rPr>
          <w:sz w:val="28"/>
          <w:szCs w:val="28"/>
        </w:rPr>
        <w:t xml:space="preserve"> года</w:t>
      </w:r>
    </w:p>
    <w:p w:rsidR="00B33B60" w:rsidRPr="00CD5973" w:rsidRDefault="00B33B60" w:rsidP="00333EEB"/>
    <w:p w:rsidR="00B33B60" w:rsidRPr="00CD5973" w:rsidRDefault="001519A5" w:rsidP="004A7AA9">
      <w:pPr>
        <w:jc w:val="both"/>
      </w:pPr>
      <w:r w:rsidRPr="00CD5973">
        <w:t>Раздел 1. «С</w:t>
      </w:r>
      <w:r w:rsidR="00B33B60" w:rsidRPr="00CD5973">
        <w:t>остав администрат</w:t>
      </w:r>
      <w:r w:rsidR="00174101" w:rsidRPr="00CD5973">
        <w:t xml:space="preserve">ивных образований, входящих в </w:t>
      </w:r>
      <w:r w:rsidR="00B00155" w:rsidRPr="00CD5973">
        <w:t>Косинский</w:t>
      </w:r>
      <w:r w:rsidR="00B33B60" w:rsidRPr="00CD5973">
        <w:t xml:space="preserve"> муниципальный район» </w:t>
      </w:r>
    </w:p>
    <w:p w:rsidR="00B33B60" w:rsidRPr="001F0171" w:rsidRDefault="00BB35A9" w:rsidP="004A7AA9">
      <w:pPr>
        <w:ind w:firstLine="284"/>
        <w:jc w:val="both"/>
      </w:pPr>
      <w:r w:rsidRPr="00CD5973">
        <w:t>1.1</w:t>
      </w:r>
      <w:r w:rsidR="00FA0FE1" w:rsidRPr="00CD5973">
        <w:t xml:space="preserve">. </w:t>
      </w:r>
      <w:r w:rsidR="00B33B60" w:rsidRPr="00CD5973">
        <w:t xml:space="preserve"> </w:t>
      </w:r>
      <w:r w:rsidR="00A82BA1" w:rsidRPr="00CD5973">
        <w:t xml:space="preserve">По состоянию </w:t>
      </w:r>
      <w:r w:rsidR="00B77A53" w:rsidRPr="00CD5973">
        <w:t xml:space="preserve">на </w:t>
      </w:r>
      <w:r w:rsidR="00AC6F58">
        <w:t>июнь</w:t>
      </w:r>
      <w:r w:rsidR="00FE32A3" w:rsidRPr="00CD5973">
        <w:t xml:space="preserve"> </w:t>
      </w:r>
      <w:r w:rsidR="005F4D91" w:rsidRPr="00CD5973">
        <w:t>201</w:t>
      </w:r>
      <w:r w:rsidR="00C33255" w:rsidRPr="00CD5973">
        <w:t>9</w:t>
      </w:r>
      <w:r w:rsidR="00B33B60" w:rsidRPr="00CD5973">
        <w:t xml:space="preserve"> года</w:t>
      </w:r>
      <w:r w:rsidR="00967911" w:rsidRPr="00CD5973">
        <w:t xml:space="preserve"> в территорию </w:t>
      </w:r>
      <w:r w:rsidR="00B00155" w:rsidRPr="00CD5973">
        <w:t>Косинского</w:t>
      </w:r>
      <w:r w:rsidR="00967911" w:rsidRPr="00CD5973">
        <w:t xml:space="preserve"> </w:t>
      </w:r>
      <w:r w:rsidR="00B33B60" w:rsidRPr="00CD5973">
        <w:t>муниципального</w:t>
      </w:r>
      <w:r w:rsidR="00B33B60" w:rsidRPr="001F0171">
        <w:t xml:space="preserve"> района входит</w:t>
      </w:r>
      <w:r w:rsidR="00967911">
        <w:t xml:space="preserve"> </w:t>
      </w:r>
      <w:r w:rsidR="00B00155">
        <w:t>4 административных образования</w:t>
      </w:r>
      <w:r w:rsidR="00B33B60" w:rsidRPr="001F0171">
        <w:t>: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>Городских поселений - 0</w:t>
      </w:r>
      <w:r w:rsidR="00B33B60" w:rsidRPr="001F0171">
        <w:t>;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 xml:space="preserve">Сельских поселений - </w:t>
      </w:r>
      <w:r w:rsidR="00BB35A9" w:rsidRPr="001F0171">
        <w:t>4</w:t>
      </w:r>
      <w:r w:rsidR="00B33B60" w:rsidRPr="001F0171">
        <w:t>;</w:t>
      </w:r>
    </w:p>
    <w:p w:rsidR="00B33B60" w:rsidRPr="001F0171" w:rsidRDefault="00B33B60" w:rsidP="00FA0FE1">
      <w:pPr>
        <w:ind w:firstLine="360"/>
        <w:jc w:val="both"/>
      </w:pPr>
      <w:r w:rsidRPr="002A5D5C">
        <w:t>1.2</w:t>
      </w:r>
      <w:r w:rsidR="00FA0FE1" w:rsidRPr="002A5D5C">
        <w:t>.</w:t>
      </w:r>
      <w:r w:rsidRPr="001F0171">
        <w:rPr>
          <w:b/>
        </w:rPr>
        <w:t xml:space="preserve"> </w:t>
      </w:r>
      <w:r w:rsidRPr="001F0171">
        <w:t>Население административных единиц на последнюю дату анализируемого периода составляет:</w:t>
      </w:r>
    </w:p>
    <w:p w:rsidR="00B33B60" w:rsidRPr="001F0171" w:rsidRDefault="00811C40" w:rsidP="002A5D5C">
      <w:pPr>
        <w:ind w:left="360"/>
        <w:jc w:val="both"/>
      </w:pPr>
      <w:r>
        <w:t xml:space="preserve">В </w:t>
      </w:r>
      <w:r w:rsidR="00B00155">
        <w:t xml:space="preserve">Косинском муниципальном районе – 6785 </w:t>
      </w:r>
      <w:r w:rsidR="00B33B60" w:rsidRPr="001F0171">
        <w:t>человек, из которых зарегистрированы:</w:t>
      </w:r>
    </w:p>
    <w:p w:rsidR="00B33B60" w:rsidRPr="001F0171" w:rsidRDefault="00B00155" w:rsidP="00590CCB">
      <w:pPr>
        <w:jc w:val="both"/>
      </w:pPr>
      <w:r>
        <w:t>в городских поселениях - 0</w:t>
      </w:r>
      <w:r w:rsidR="00B33B60" w:rsidRPr="001F0171">
        <w:t xml:space="preserve"> человек;</w:t>
      </w:r>
    </w:p>
    <w:p w:rsidR="00B33B60" w:rsidRPr="001F0171" w:rsidRDefault="00811C40" w:rsidP="00590CCB">
      <w:pPr>
        <w:jc w:val="both"/>
      </w:pPr>
      <w:r>
        <w:t xml:space="preserve">в сельских поселениях </w:t>
      </w:r>
      <w:r w:rsidR="00B00155">
        <w:t>- 6785</w:t>
      </w:r>
      <w:r w:rsidR="00B33B60" w:rsidRPr="001F0171">
        <w:t xml:space="preserve"> человек.</w:t>
      </w:r>
    </w:p>
    <w:p w:rsidR="00BB35A9" w:rsidRDefault="00811C40" w:rsidP="002A5D5C">
      <w:pPr>
        <w:ind w:firstLine="360"/>
        <w:jc w:val="both"/>
        <w:rPr>
          <w:sz w:val="28"/>
          <w:szCs w:val="28"/>
        </w:rPr>
      </w:pPr>
      <w:r>
        <w:t>1.</w:t>
      </w:r>
      <w:r w:rsidR="002A5D5C">
        <w:t>3.</w:t>
      </w:r>
      <w:r>
        <w:t xml:space="preserve"> Жилой сектор </w:t>
      </w:r>
      <w:r w:rsidR="00B00155">
        <w:t>Косинского</w:t>
      </w:r>
      <w:r>
        <w:t xml:space="preserve"> </w:t>
      </w:r>
      <w:r w:rsidR="00667224" w:rsidRPr="001F0171">
        <w:t>муниципального района состоит из:</w:t>
      </w:r>
    </w:p>
    <w:tbl>
      <w:tblPr>
        <w:tblW w:w="9555" w:type="dxa"/>
        <w:tblInd w:w="93" w:type="dxa"/>
        <w:tblLayout w:type="fixed"/>
        <w:tblLook w:val="0000"/>
      </w:tblPr>
      <w:tblGrid>
        <w:gridCol w:w="2007"/>
        <w:gridCol w:w="853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BB35A9" w:rsidRPr="00BB35A9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BB35A9" w:rsidRPr="00BB35A9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</w:tr>
      <w:tr w:rsidR="00BB35A9" w:rsidRPr="00BB35A9">
        <w:trPr>
          <w:trHeight w:val="353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2346C3" w:rsidP="00523D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B35A9" w:rsidRPr="00BB35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066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A756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B35A9" w:rsidRDefault="00BB35A9" w:rsidP="00667224">
      <w:pPr>
        <w:jc w:val="both"/>
        <w:rPr>
          <w:sz w:val="28"/>
          <w:szCs w:val="28"/>
        </w:rPr>
      </w:pPr>
    </w:p>
    <w:p w:rsidR="00B33B60" w:rsidRPr="00DB0A32" w:rsidRDefault="00B33B60" w:rsidP="00BB31E1">
      <w:pPr>
        <w:jc w:val="both"/>
      </w:pPr>
      <w:r w:rsidRPr="00DB0A32">
        <w:t xml:space="preserve">Раздел 2. «Подразделения пожарной охраны на территории </w:t>
      </w:r>
      <w:r w:rsidR="00A06184" w:rsidRPr="00DB0A32">
        <w:t>Косинского</w:t>
      </w:r>
      <w:r w:rsidRPr="00DB0A32">
        <w:t xml:space="preserve"> муниципального района» </w:t>
      </w:r>
    </w:p>
    <w:p w:rsidR="00B33B60" w:rsidRPr="001F0171" w:rsidRDefault="00B33B60" w:rsidP="00BB31E1">
      <w:pPr>
        <w:jc w:val="both"/>
        <w:rPr>
          <w:b/>
        </w:rPr>
      </w:pPr>
    </w:p>
    <w:p w:rsidR="00B33B60" w:rsidRPr="001F0171" w:rsidRDefault="00B33B60" w:rsidP="00BB31E1">
      <w:pPr>
        <w:jc w:val="both"/>
      </w:pPr>
      <w:r w:rsidRPr="002A5D5C">
        <w:t>2.1</w:t>
      </w:r>
      <w:r w:rsidR="002A5D5C" w:rsidRPr="002A5D5C">
        <w:t>.</w:t>
      </w:r>
      <w:r w:rsidRPr="001F0171">
        <w:rPr>
          <w:b/>
        </w:rPr>
        <w:t xml:space="preserve">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B33B60" w:rsidRPr="001F0171" w:rsidRDefault="00B33B60" w:rsidP="00F33634">
      <w:pPr>
        <w:numPr>
          <w:ilvl w:val="0"/>
          <w:numId w:val="14"/>
        </w:numPr>
        <w:jc w:val="both"/>
      </w:pPr>
      <w:r w:rsidRPr="001F0171">
        <w:t>Государственных инспекторов пожарной безопасности: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главных государственных инспекторов </w:t>
      </w:r>
      <w:r w:rsidR="00A06184">
        <w:t>1</w:t>
      </w:r>
      <w:r w:rsidR="009C5897">
        <w:t xml:space="preserve"> человек;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государственных инспекторов </w:t>
      </w:r>
      <w:r w:rsidR="00A06184">
        <w:t>2</w:t>
      </w:r>
      <w:r w:rsidRPr="001F0171">
        <w:t xml:space="preserve"> человек</w:t>
      </w:r>
      <w:r w:rsidR="00A06184">
        <w:t>а</w:t>
      </w:r>
      <w:r w:rsidRPr="001F0171">
        <w:t>, из них:</w:t>
      </w:r>
    </w:p>
    <w:p w:rsidR="00B33B60" w:rsidRPr="001F0171" w:rsidRDefault="00B33B60" w:rsidP="00BB31E1">
      <w:pPr>
        <w:numPr>
          <w:ilvl w:val="0"/>
          <w:numId w:val="14"/>
        </w:numPr>
        <w:jc w:val="both"/>
      </w:pPr>
      <w:r w:rsidRPr="001F0171">
        <w:t>подразделений Государств</w:t>
      </w:r>
      <w:r w:rsidR="00A06184">
        <w:t xml:space="preserve">енной противопожарной службы – 1 </w:t>
      </w:r>
      <w:r w:rsidRPr="001F0171">
        <w:t>единиц</w:t>
      </w:r>
      <w:r w:rsidR="00A06184">
        <w:t>а</w:t>
      </w:r>
      <w:r w:rsidR="00A97C54" w:rsidRPr="001F0171">
        <w:t>;</w:t>
      </w:r>
    </w:p>
    <w:p w:rsidR="00B33B60" w:rsidRPr="001F0171" w:rsidRDefault="00A06184" w:rsidP="004115AF">
      <w:pPr>
        <w:ind w:left="720"/>
        <w:jc w:val="both"/>
      </w:pPr>
      <w:r>
        <w:t>ГКУ ПК</w:t>
      </w:r>
      <w:r w:rsidR="00A97C54" w:rsidRPr="001F0171">
        <w:t xml:space="preserve"> «</w:t>
      </w:r>
      <w:r>
        <w:t>14</w:t>
      </w:r>
      <w:r w:rsidR="00B33B60" w:rsidRPr="001F0171">
        <w:t xml:space="preserve"> отряд противопожарной службы </w:t>
      </w:r>
      <w:r>
        <w:t>Пермского края</w:t>
      </w:r>
      <w:r w:rsidR="00B33B60" w:rsidRPr="001F0171">
        <w:t xml:space="preserve">» - в составе - </w:t>
      </w:r>
      <w:r w:rsidR="00C33255">
        <w:rPr>
          <w:color w:val="FF0000"/>
        </w:rPr>
        <w:t>23</w:t>
      </w:r>
      <w:r w:rsidR="00B33B60" w:rsidRPr="001F0171">
        <w:t xml:space="preserve"> человек;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подразделений муниципальной пожарной охраны:</w:t>
      </w:r>
    </w:p>
    <w:p w:rsidR="00B33B60" w:rsidRPr="00C33255" w:rsidRDefault="00A97C54" w:rsidP="00420FFF">
      <w:pPr>
        <w:ind w:left="720"/>
        <w:jc w:val="both"/>
      </w:pPr>
      <w:r w:rsidRPr="00C33255">
        <w:t xml:space="preserve">- МПС </w:t>
      </w:r>
      <w:r w:rsidR="005A1FF8" w:rsidRPr="00C33255">
        <w:t xml:space="preserve"> </w:t>
      </w:r>
      <w:r w:rsidR="00B066D7" w:rsidRPr="00C33255">
        <w:t>Косинского</w:t>
      </w:r>
      <w:r w:rsidR="00A84E14" w:rsidRPr="00C33255">
        <w:t xml:space="preserve"> СП</w:t>
      </w:r>
      <w:r w:rsidR="00993336">
        <w:t xml:space="preserve"> - </w:t>
      </w:r>
      <w:r w:rsidRPr="00C33255">
        <w:t>5</w:t>
      </w:r>
      <w:r w:rsidR="00B33B60" w:rsidRPr="00C33255">
        <w:t xml:space="preserve"> человек;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Чазевского</w:t>
      </w:r>
      <w:r w:rsidRPr="00C33255">
        <w:t xml:space="preserve"> СП</w:t>
      </w:r>
      <w:r w:rsidR="00B33B60" w:rsidRPr="00C33255">
        <w:t xml:space="preserve"> - </w:t>
      </w:r>
      <w:r w:rsidRPr="00C33255">
        <w:t>4</w:t>
      </w:r>
      <w:r w:rsidR="00B33B60" w:rsidRPr="00C33255">
        <w:t>человек</w:t>
      </w:r>
      <w:r w:rsidRPr="00C33255">
        <w:t>а</w:t>
      </w:r>
      <w:r w:rsidR="00B33B60" w:rsidRPr="00C33255">
        <w:t>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Левичанского</w:t>
      </w:r>
      <w:r w:rsidRPr="00C33255">
        <w:t xml:space="preserve"> СП </w:t>
      </w:r>
      <w:r w:rsidR="00B33B60" w:rsidRPr="00C33255">
        <w:t xml:space="preserve">- </w:t>
      </w:r>
      <w:r w:rsidRPr="00C33255">
        <w:t>5</w:t>
      </w:r>
      <w:r w:rsidR="00B33B60" w:rsidRPr="00C33255">
        <w:t xml:space="preserve"> человек;</w:t>
      </w:r>
    </w:p>
    <w:p w:rsidR="005A1FF8" w:rsidRPr="00C33255" w:rsidRDefault="005A1FF8" w:rsidP="009210EF">
      <w:pPr>
        <w:ind w:left="720"/>
        <w:jc w:val="both"/>
      </w:pPr>
      <w:r w:rsidRPr="00C33255">
        <w:t xml:space="preserve">- МПС </w:t>
      </w:r>
      <w:r w:rsidR="00B066D7" w:rsidRPr="00C33255">
        <w:t>Светличанского СП – 4 человека.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Оказывают содействие в предупреждении и т</w:t>
      </w:r>
      <w:r w:rsidR="00A84E14" w:rsidRPr="00C33255">
        <w:t>ушении пожаров 7</w:t>
      </w:r>
      <w:r w:rsidR="00A97C54" w:rsidRPr="00C33255">
        <w:t xml:space="preserve"> добровольн</w:t>
      </w:r>
      <w:r w:rsidR="00A84E14" w:rsidRPr="00C33255">
        <w:t>ых</w:t>
      </w:r>
      <w:r w:rsidR="00A97C54" w:rsidRPr="00C33255">
        <w:t xml:space="preserve"> пожарн</w:t>
      </w:r>
      <w:r w:rsidR="00A84E14" w:rsidRPr="00C33255">
        <w:t>ых</w:t>
      </w:r>
      <w:r w:rsidR="00A97C54" w:rsidRPr="00C33255">
        <w:t xml:space="preserve"> команд</w:t>
      </w:r>
      <w:r w:rsidRPr="00C33255">
        <w:t xml:space="preserve">, с общей численностью </w:t>
      </w:r>
      <w:r w:rsidR="00C33255">
        <w:t>2</w:t>
      </w:r>
      <w:r w:rsidR="005625CF" w:rsidRPr="00C33255">
        <w:t>6</w:t>
      </w:r>
      <w:r w:rsidR="00A97C54" w:rsidRPr="00C33255">
        <w:t xml:space="preserve"> человек, созданн</w:t>
      </w:r>
      <w:r w:rsidR="00A84E14" w:rsidRPr="00C33255">
        <w:t xml:space="preserve">ые в </w:t>
      </w:r>
      <w:r w:rsidR="00B066D7" w:rsidRPr="00C33255">
        <w:t>Косинском</w:t>
      </w:r>
      <w:r w:rsidR="00A97C54" w:rsidRPr="00C33255">
        <w:t xml:space="preserve"> </w:t>
      </w:r>
      <w:r w:rsidR="00B066D7" w:rsidRPr="00C33255">
        <w:t>СП</w:t>
      </w:r>
      <w:r w:rsidR="00A84E14" w:rsidRPr="00C33255">
        <w:t xml:space="preserve">, </w:t>
      </w:r>
      <w:r w:rsidR="00B066D7" w:rsidRPr="00C33255">
        <w:t>Чазевском</w:t>
      </w:r>
      <w:r w:rsidR="00A84E14" w:rsidRPr="00C33255">
        <w:t xml:space="preserve"> СП, </w:t>
      </w:r>
      <w:r w:rsidR="00B066D7" w:rsidRPr="00C33255">
        <w:t>Левичанском</w:t>
      </w:r>
      <w:r w:rsidR="00A84E14" w:rsidRPr="00C33255">
        <w:t xml:space="preserve"> СП, </w:t>
      </w:r>
      <w:r w:rsidR="00B066D7" w:rsidRPr="00C33255">
        <w:t>Светличанском СП</w:t>
      </w:r>
      <w:r w:rsidRPr="00C33255">
        <w:t>.</w:t>
      </w:r>
    </w:p>
    <w:p w:rsidR="00B33B60" w:rsidRPr="001F0171" w:rsidRDefault="00B33B60" w:rsidP="009210EF">
      <w:pPr>
        <w:ind w:left="720"/>
        <w:jc w:val="both"/>
      </w:pPr>
    </w:p>
    <w:p w:rsidR="00B33B60" w:rsidRPr="001F0171" w:rsidRDefault="00B33B60" w:rsidP="009210EF">
      <w:pPr>
        <w:ind w:left="720"/>
        <w:jc w:val="both"/>
      </w:pPr>
      <w:r w:rsidRPr="001F0171">
        <w:t>Плотность заселения территорий составляет:</w:t>
      </w:r>
    </w:p>
    <w:p w:rsidR="00B33B60" w:rsidRPr="001F0171" w:rsidRDefault="00DA7253" w:rsidP="009210EF">
      <w:pPr>
        <w:ind w:left="720"/>
        <w:jc w:val="both"/>
      </w:pPr>
      <w:r>
        <w:t xml:space="preserve">в городских поселениях 0 </w:t>
      </w:r>
      <w:r w:rsidR="00B33B60" w:rsidRPr="001F0171">
        <w:t>чел/кв</w:t>
      </w:r>
      <w:r w:rsidR="002A5D5C" w:rsidRPr="001F0171">
        <w:t>. к</w:t>
      </w:r>
      <w:r w:rsidR="00B33B60" w:rsidRPr="001F0171">
        <w:t>м;</w:t>
      </w:r>
    </w:p>
    <w:p w:rsidR="00B33B60" w:rsidRPr="001F0171" w:rsidRDefault="00DA7253" w:rsidP="009210EF">
      <w:pPr>
        <w:ind w:left="720"/>
        <w:jc w:val="both"/>
      </w:pPr>
      <w:r>
        <w:t>в сельских поселениях  1,92</w:t>
      </w:r>
      <w:r w:rsidR="00B33B60" w:rsidRPr="001F0171">
        <w:t xml:space="preserve"> чел/кв.км</w:t>
      </w:r>
      <w:r w:rsidR="002A5D5C">
        <w:t>.</w:t>
      </w:r>
      <w:r w:rsidR="00B33B60" w:rsidRPr="001F0171">
        <w:t xml:space="preserve"> </w:t>
      </w:r>
    </w:p>
    <w:p w:rsidR="00B33B60" w:rsidRPr="001F0171" w:rsidRDefault="00DB0A32" w:rsidP="00F33634">
      <w:pPr>
        <w:ind w:left="720"/>
        <w:jc w:val="both"/>
      </w:pPr>
      <w:r w:rsidRPr="00DB0A32">
        <w:t xml:space="preserve">Раздел </w:t>
      </w:r>
      <w:r>
        <w:t>3</w:t>
      </w:r>
      <w:r w:rsidRPr="00DB0A32">
        <w:t>.</w:t>
      </w:r>
      <w:r>
        <w:t xml:space="preserve"> обстановка с пожарами.</w:t>
      </w:r>
    </w:p>
    <w:p w:rsidR="00B33B60" w:rsidRPr="001F0171" w:rsidRDefault="00AA242C" w:rsidP="00A400C8">
      <w:pPr>
        <w:numPr>
          <w:ilvl w:val="0"/>
          <w:numId w:val="12"/>
        </w:numPr>
        <w:jc w:val="both"/>
      </w:pPr>
      <w:r>
        <w:t xml:space="preserve">С начала </w:t>
      </w:r>
      <w:r w:rsidR="00A82BA1">
        <w:t>201</w:t>
      </w:r>
      <w:r w:rsidR="00C33255">
        <w:t>9</w:t>
      </w:r>
      <w:r w:rsidR="00B33B60" w:rsidRPr="001F0171">
        <w:t xml:space="preserve"> года на объект</w:t>
      </w:r>
      <w:r w:rsidR="00411B93">
        <w:t>ах жилья и на территори</w:t>
      </w:r>
      <w:r w:rsidR="00FD36CC">
        <w:t>и</w:t>
      </w:r>
      <w:r w:rsidR="00411B93">
        <w:t xml:space="preserve"> </w:t>
      </w:r>
      <w:r w:rsidR="00DA7253">
        <w:t>Косинского</w:t>
      </w:r>
      <w:r w:rsidR="00411B93">
        <w:t xml:space="preserve"> </w:t>
      </w:r>
      <w:r w:rsidR="00B33B60" w:rsidRPr="001F0171">
        <w:t>муниципально</w:t>
      </w:r>
      <w:r w:rsidR="00DA7253">
        <w:t>го</w:t>
      </w:r>
      <w:r w:rsidR="00B33B60" w:rsidRPr="001F0171">
        <w:t xml:space="preserve"> район</w:t>
      </w:r>
      <w:r w:rsidR="00DA7253">
        <w:t>а</w:t>
      </w:r>
      <w:r w:rsidR="00181A52">
        <w:t xml:space="preserve"> зарегистрирован</w:t>
      </w:r>
      <w:r w:rsidR="00993336">
        <w:t>о</w:t>
      </w:r>
      <w:r w:rsidR="00411B93">
        <w:t xml:space="preserve"> </w:t>
      </w:r>
      <w:r w:rsidR="00052679">
        <w:t>7</w:t>
      </w:r>
      <w:r>
        <w:t xml:space="preserve"> </w:t>
      </w:r>
      <w:r w:rsidR="00B33B60" w:rsidRPr="001F0171">
        <w:t>пожар</w:t>
      </w:r>
      <w:r w:rsidR="00052679">
        <w:t>ов</w:t>
      </w:r>
      <w:r w:rsidR="00B33B60" w:rsidRPr="001F0171">
        <w:t>, которые произошли: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в </w:t>
      </w:r>
      <w:r w:rsidR="00411B93">
        <w:t xml:space="preserve">многоквартирных жилых домах - </w:t>
      </w:r>
      <w:r w:rsidR="00DA7253">
        <w:t>0</w:t>
      </w:r>
      <w:r w:rsidRPr="001F0171">
        <w:t xml:space="preserve"> пожар</w:t>
      </w:r>
      <w:r w:rsidR="008E3413">
        <w:t>ов</w:t>
      </w:r>
      <w:r w:rsidRPr="001F0171">
        <w:t>;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в общежитиях                                      - </w:t>
      </w:r>
      <w:r w:rsidR="00A97C54" w:rsidRPr="001F0171">
        <w:t>0</w:t>
      </w:r>
      <w:r w:rsidRPr="001F0171">
        <w:t xml:space="preserve"> пожаров;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на объектах ведомственного жилья    - </w:t>
      </w:r>
      <w:r w:rsidR="00A97C54" w:rsidRPr="001F0171">
        <w:t>0</w:t>
      </w:r>
      <w:r w:rsidR="008E3413">
        <w:t xml:space="preserve"> </w:t>
      </w:r>
      <w:r w:rsidRPr="001F0171">
        <w:t>пожаров;</w:t>
      </w:r>
    </w:p>
    <w:p w:rsidR="00B33B60" w:rsidRPr="001F0171" w:rsidRDefault="00B33B60" w:rsidP="00A400C8">
      <w:pPr>
        <w:ind w:left="720"/>
        <w:jc w:val="both"/>
      </w:pPr>
      <w:r w:rsidRPr="001F0171">
        <w:t>в частных жилых домовладениях (в том числ</w:t>
      </w:r>
      <w:r w:rsidR="008E3413">
        <w:t xml:space="preserve">е и используемых под дачи) </w:t>
      </w:r>
      <w:r w:rsidRPr="001F0171">
        <w:t xml:space="preserve">- </w:t>
      </w:r>
      <w:r w:rsidR="00052679">
        <w:rPr>
          <w:u w:val="single"/>
        </w:rPr>
        <w:t>9</w:t>
      </w:r>
      <w:r w:rsidRPr="001F0171">
        <w:t xml:space="preserve"> пожар</w:t>
      </w:r>
      <w:r w:rsidR="00052679">
        <w:t>ов</w:t>
      </w:r>
      <w:r w:rsidRPr="001F0171">
        <w:t>;</w:t>
      </w:r>
    </w:p>
    <w:p w:rsidR="00B33B60" w:rsidRDefault="00B33B60" w:rsidP="00A400C8">
      <w:pPr>
        <w:ind w:left="720"/>
        <w:jc w:val="both"/>
      </w:pPr>
      <w:r w:rsidRPr="001F0171">
        <w:t>в садовых домах                                  -</w:t>
      </w:r>
      <w:r w:rsidR="00656870">
        <w:t>0</w:t>
      </w:r>
      <w:r w:rsidR="00A97C54" w:rsidRPr="001F0171">
        <w:t xml:space="preserve"> пожар</w:t>
      </w:r>
      <w:r w:rsidR="00FD36CC">
        <w:t>ов</w:t>
      </w:r>
      <w:r w:rsidRPr="001F0171">
        <w:t>.</w:t>
      </w:r>
    </w:p>
    <w:p w:rsidR="004A6F7A" w:rsidRPr="001F0171" w:rsidRDefault="004A6F7A" w:rsidP="00A400C8">
      <w:pPr>
        <w:ind w:left="720"/>
        <w:jc w:val="both"/>
      </w:pPr>
      <w:r>
        <w:t xml:space="preserve">Прочие                     </w:t>
      </w:r>
      <w:r w:rsidR="00A23F45">
        <w:t xml:space="preserve">                            </w:t>
      </w:r>
      <w:r w:rsidR="00AA242C">
        <w:t xml:space="preserve">- </w:t>
      </w:r>
      <w:r w:rsidR="00A60E1B">
        <w:rPr>
          <w:u w:val="single"/>
        </w:rPr>
        <w:t>0</w:t>
      </w:r>
      <w:r w:rsidR="008E3413">
        <w:t xml:space="preserve"> </w:t>
      </w:r>
      <w:r>
        <w:t>пож</w:t>
      </w:r>
      <w:r w:rsidR="00411B93">
        <w:t>а</w:t>
      </w:r>
      <w:r>
        <w:t>р</w:t>
      </w:r>
      <w:r w:rsidR="008E3413">
        <w:t>а</w:t>
      </w:r>
      <w:r w:rsidR="00B73D6E">
        <w:t>.</w:t>
      </w:r>
    </w:p>
    <w:p w:rsidR="00B33B60" w:rsidRPr="00985D39" w:rsidRDefault="00770664" w:rsidP="00A43EBB">
      <w:pPr>
        <w:jc w:val="both"/>
      </w:pPr>
      <w:r>
        <w:rPr>
          <w:noProof/>
        </w:rPr>
        <w:drawing>
          <wp:anchor distT="85344" distB="149098" distL="577596" distR="197485" simplePos="0" relativeHeight="251656192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250190</wp:posOffset>
            </wp:positionV>
            <wp:extent cx="6341745" cy="249428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33B60" w:rsidRPr="001F0171">
        <w:t>Сравнение с показателями пожаров на объектах жилого фонда в аналогичном периоде прошлого года</w:t>
      </w:r>
      <w:r w:rsidR="00FC0C34">
        <w:t xml:space="preserve"> можно проследить на диаграмме.</w:t>
      </w: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</w:pPr>
    </w:p>
    <w:p w:rsidR="00B33B60" w:rsidRDefault="00B33B60" w:rsidP="00A400C8">
      <w:pPr>
        <w:ind w:left="720"/>
        <w:jc w:val="both"/>
      </w:pPr>
    </w:p>
    <w:p w:rsidR="00B33B60" w:rsidRDefault="00B33B60" w:rsidP="00A400C8">
      <w:pPr>
        <w:ind w:left="720"/>
        <w:jc w:val="both"/>
      </w:pPr>
      <w:r>
        <w:t xml:space="preserve"> </w:t>
      </w:r>
    </w:p>
    <w:p w:rsidR="00B33B60" w:rsidRDefault="00B33B60" w:rsidP="00A400C8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A60E1B" w:rsidRDefault="00770664" w:rsidP="00985D39">
      <w:pPr>
        <w:pStyle w:val="2"/>
      </w:pPr>
      <w:r>
        <w:rPr>
          <w:noProof/>
        </w:rPr>
        <w:drawing>
          <wp:anchor distT="134112" distB="137795" distL="236220" distR="114300" simplePos="0" relativeHeight="251657216" behindDoc="0" locked="0" layoutInCell="1" allowOverlap="1">
            <wp:simplePos x="0" y="0"/>
            <wp:positionH relativeFrom="column">
              <wp:posOffset>26060</wp:posOffset>
            </wp:positionH>
            <wp:positionV relativeFrom="paragraph">
              <wp:posOffset>159791</wp:posOffset>
            </wp:positionV>
            <wp:extent cx="6086247" cy="2545690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33B60" w:rsidRDefault="00B33B60" w:rsidP="005550A2">
      <w:pPr>
        <w:jc w:val="both"/>
      </w:pPr>
      <w:r>
        <w:t>Распределение количества пожаров</w:t>
      </w:r>
      <w:r w:rsidR="008528D4">
        <w:t xml:space="preserve"> по административным единицам </w:t>
      </w:r>
      <w:r w:rsidR="00A60E1B">
        <w:t>Косинского</w:t>
      </w:r>
      <w:r w:rsidR="008528D4">
        <w:t xml:space="preserve"> </w:t>
      </w:r>
      <w:r>
        <w:t>муниципального района можно наблюдать на диаграмме</w:t>
      </w: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0F7498" w:rsidRDefault="000F7498" w:rsidP="005550A2">
      <w:pPr>
        <w:jc w:val="both"/>
      </w:pPr>
    </w:p>
    <w:p w:rsidR="00C37E48" w:rsidRDefault="00C37E48" w:rsidP="005550A2">
      <w:pPr>
        <w:jc w:val="both"/>
      </w:pPr>
    </w:p>
    <w:p w:rsidR="00B33B60" w:rsidRPr="00770664" w:rsidRDefault="00105FCF" w:rsidP="005550A2">
      <w:pPr>
        <w:jc w:val="both"/>
      </w:pPr>
      <w:r w:rsidRPr="00770664">
        <w:t>п</w:t>
      </w:r>
      <w:r w:rsidR="00B33B60" w:rsidRPr="00770664">
        <w:t>ричинами пожаров за анализируемый период текущего и прошлого года явились</w:t>
      </w:r>
    </w:p>
    <w:p w:rsidR="00105FCF" w:rsidRDefault="00993336" w:rsidP="005550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73152" distB="1453134" distL="675132" distR="306197" simplePos="0" relativeHeight="251658240" behindDoc="0" locked="0" layoutInCell="1" allowOverlap="1">
            <wp:simplePos x="0" y="0"/>
            <wp:positionH relativeFrom="column">
              <wp:posOffset>325984</wp:posOffset>
            </wp:positionH>
            <wp:positionV relativeFrom="paragraph">
              <wp:posOffset>116104</wp:posOffset>
            </wp:positionV>
            <wp:extent cx="6100876" cy="2304288"/>
            <wp:effectExtent l="19050" t="0" r="14174" b="762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05FCF" w:rsidRDefault="00985D39" w:rsidP="00985D39">
      <w:pPr>
        <w:tabs>
          <w:tab w:val="left" w:pos="32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498" w:rsidRDefault="000F7498" w:rsidP="005550A2">
      <w:pPr>
        <w:jc w:val="both"/>
        <w:rPr>
          <w:sz w:val="28"/>
          <w:szCs w:val="28"/>
        </w:rPr>
      </w:pPr>
    </w:p>
    <w:p w:rsidR="000F7498" w:rsidRDefault="000F7498" w:rsidP="005550A2">
      <w:pPr>
        <w:jc w:val="both"/>
        <w:rPr>
          <w:sz w:val="28"/>
          <w:szCs w:val="28"/>
        </w:rPr>
      </w:pPr>
    </w:p>
    <w:p w:rsidR="00656870" w:rsidRDefault="00656870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260F0E" w:rsidRDefault="00B33B60" w:rsidP="005550A2">
      <w:pPr>
        <w:jc w:val="both"/>
      </w:pPr>
      <w:r w:rsidRPr="001F0171">
        <w:t>Согласно исследований обстоятельств возникновения и развития пожаров на объектах ж</w:t>
      </w:r>
      <w:r w:rsidR="00B54449">
        <w:t>илья в текущем году</w:t>
      </w:r>
      <w:r w:rsidR="00261DB2">
        <w:t xml:space="preserve"> рост не</w:t>
      </w:r>
      <w:r w:rsidR="00B54449">
        <w:t xml:space="preserve"> наблюдается.</w:t>
      </w:r>
    </w:p>
    <w:p w:rsidR="00F658CF" w:rsidRPr="001F0171" w:rsidRDefault="00F658CF" w:rsidP="005550A2">
      <w:pPr>
        <w:jc w:val="both"/>
      </w:pPr>
    </w:p>
    <w:p w:rsidR="00B33B60" w:rsidRPr="001F0171" w:rsidRDefault="00B33B60" w:rsidP="006610E2">
      <w:pPr>
        <w:ind w:firstLine="709"/>
        <w:jc w:val="both"/>
      </w:pPr>
      <w:r w:rsidRPr="001F0171">
        <w:t>Общие данные по причинам возникновения пожаров по муниципальному району, а также городским и сельским поселени</w:t>
      </w:r>
      <w:r w:rsidR="00105FCF">
        <w:t>ям можно проследить по таблице:</w:t>
      </w:r>
    </w:p>
    <w:tbl>
      <w:tblPr>
        <w:tblW w:w="10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20"/>
        <w:gridCol w:w="900"/>
        <w:gridCol w:w="720"/>
        <w:gridCol w:w="900"/>
        <w:gridCol w:w="900"/>
        <w:gridCol w:w="1105"/>
        <w:gridCol w:w="900"/>
        <w:gridCol w:w="900"/>
        <w:gridCol w:w="1080"/>
        <w:gridCol w:w="868"/>
      </w:tblGrid>
      <w:tr w:rsidR="000F7498" w:rsidRPr="00BA7A89">
        <w:trPr>
          <w:trHeight w:val="3340"/>
        </w:trPr>
        <w:tc>
          <w:tcPr>
            <w:tcW w:w="1560" w:type="dxa"/>
          </w:tcPr>
          <w:p w:rsidR="000F7498" w:rsidRPr="00BA7A89" w:rsidRDefault="000F7498" w:rsidP="00B2495B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05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8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68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490813" w:rsidRPr="00BA7A89">
        <w:trPr>
          <w:trHeight w:val="691"/>
        </w:trPr>
        <w:tc>
          <w:tcPr>
            <w:tcW w:w="1560" w:type="dxa"/>
          </w:tcPr>
          <w:p w:rsidR="00490813" w:rsidRPr="00CF3688" w:rsidRDefault="0049081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CA0B57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CA0B57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shd w:val="clear" w:color="auto" w:fill="00FF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2013A9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490813" w:rsidRPr="00CF3688" w:rsidRDefault="00F56EFF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813" w:rsidRPr="00BA7A89">
        <w:trPr>
          <w:trHeight w:val="351"/>
        </w:trPr>
        <w:tc>
          <w:tcPr>
            <w:tcW w:w="1560" w:type="dxa"/>
          </w:tcPr>
          <w:p w:rsidR="00490813" w:rsidRPr="00CF3688" w:rsidRDefault="00965EDC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CA0B57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CA0B57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shd w:val="clear" w:color="auto" w:fill="CCCC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2013A9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</w:tcPr>
          <w:p w:rsidR="00490813" w:rsidRPr="00CF3688" w:rsidRDefault="00F56EFF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B35C65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814EDD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</w:tcPr>
          <w:p w:rsidR="007C7C51" w:rsidRPr="00CF3688" w:rsidRDefault="00F56EFF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2013A9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</w:tcPr>
          <w:p w:rsidR="007C7C51" w:rsidRPr="00CF3688" w:rsidRDefault="00F56EFF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F56EFF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</w:tcPr>
          <w:p w:rsidR="007C7C51" w:rsidRPr="00CF3688" w:rsidRDefault="00F56EFF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41B9D" w:rsidRPr="000F7498" w:rsidRDefault="00341B9D" w:rsidP="005550A2">
      <w:pPr>
        <w:jc w:val="both"/>
        <w:rPr>
          <w:sz w:val="20"/>
          <w:szCs w:val="20"/>
        </w:rPr>
      </w:pPr>
    </w:p>
    <w:p w:rsidR="00B33B60" w:rsidRPr="00B83B08" w:rsidRDefault="006610E2" w:rsidP="005550A2">
      <w:pPr>
        <w:jc w:val="both"/>
        <w:rPr>
          <w:u w:val="single"/>
        </w:rPr>
      </w:pPr>
      <w:r w:rsidRPr="00B83B08">
        <w:rPr>
          <w:u w:val="single"/>
        </w:rPr>
        <w:t>Р</w:t>
      </w:r>
      <w:r w:rsidR="00B33B60" w:rsidRPr="00B83B08">
        <w:rPr>
          <w:u w:val="single"/>
        </w:rPr>
        <w:t>аздел 3.1 «Анализ гибели людей на пожарах»</w:t>
      </w:r>
    </w:p>
    <w:p w:rsidR="00B33B60" w:rsidRDefault="00B33B60" w:rsidP="005550A2">
      <w:pPr>
        <w:jc w:val="both"/>
      </w:pPr>
      <w:r w:rsidRPr="00B83B08">
        <w:t xml:space="preserve">Гибель людей </w:t>
      </w:r>
      <w:r w:rsidR="005633D2">
        <w:t xml:space="preserve">не </w:t>
      </w:r>
      <w:r w:rsidRPr="00B83B08">
        <w:t>зарегистрирована:</w:t>
      </w:r>
    </w:p>
    <w:p w:rsidR="00C37E48" w:rsidRPr="00B83B08" w:rsidRDefault="00C37E48" w:rsidP="005550A2">
      <w:pPr>
        <w:jc w:val="both"/>
      </w:pP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5A76DB" w:rsidRPr="00BA7A89">
        <w:trPr>
          <w:trHeight w:val="2310"/>
        </w:trPr>
        <w:tc>
          <w:tcPr>
            <w:tcW w:w="1291" w:type="dxa"/>
            <w:vMerge w:val="restart"/>
          </w:tcPr>
          <w:p w:rsidR="005A76DB" w:rsidRPr="00BA7A89" w:rsidRDefault="005A76DB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5A76DB" w:rsidRPr="00BA7A89" w:rsidRDefault="005A76DB" w:rsidP="006233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5A76DB" w:rsidRPr="00BA7A89" w:rsidRDefault="005A76DB" w:rsidP="00782273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5A76DB" w:rsidRPr="00BA7A89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5A76DB" w:rsidRPr="00BA7A89" w:rsidRDefault="005A7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5A76DB" w:rsidRPr="00BA7A89">
        <w:trPr>
          <w:trHeight w:val="745"/>
        </w:trPr>
        <w:tc>
          <w:tcPr>
            <w:tcW w:w="1291" w:type="dxa"/>
            <w:shd w:val="clear" w:color="auto" w:fill="00FFFF"/>
          </w:tcPr>
          <w:p w:rsidR="005A76DB" w:rsidRPr="00BA7A89" w:rsidRDefault="005A76D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76DB" w:rsidRPr="00BA7A89">
        <w:trPr>
          <w:trHeight w:val="435"/>
        </w:trPr>
        <w:tc>
          <w:tcPr>
            <w:tcW w:w="1291" w:type="dxa"/>
          </w:tcPr>
          <w:p w:rsidR="005A76DB" w:rsidRPr="00BA7A89" w:rsidRDefault="00965EDC" w:rsidP="006233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85E8C" w:rsidRPr="00B85E8C">
        <w:trPr>
          <w:trHeight w:val="435"/>
        </w:trPr>
        <w:tc>
          <w:tcPr>
            <w:tcW w:w="1291" w:type="dxa"/>
          </w:tcPr>
          <w:p w:rsidR="00B85E8C" w:rsidRPr="00B85E8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Левичанское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37E48" w:rsidRDefault="00C37E48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>
        <w:t xml:space="preserve">Пожары с гибелью людей зарегистрированы </w:t>
      </w:r>
      <w:r w:rsidRPr="00D80470">
        <w:rPr>
          <w:u w:val="single"/>
        </w:rPr>
        <w:t>на следующих объектах</w:t>
      </w:r>
      <w:r>
        <w:t>:</w:t>
      </w:r>
    </w:p>
    <w:p w:rsidR="008B6FA7" w:rsidRDefault="008B6FA7" w:rsidP="005550A2">
      <w:pPr>
        <w:jc w:val="both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8B6FA7" w:rsidRPr="00CF3688">
        <w:trPr>
          <w:trHeight w:val="1457"/>
        </w:trPr>
        <w:tc>
          <w:tcPr>
            <w:tcW w:w="2037" w:type="dxa"/>
            <w:vMerge w:val="restart"/>
          </w:tcPr>
          <w:p w:rsidR="008B6FA7" w:rsidRPr="00CF3688" w:rsidRDefault="008B6FA7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8B6FA7" w:rsidRPr="00CF3688" w:rsidRDefault="00340EA9" w:rsidP="00340EA9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</w:t>
            </w:r>
            <w:r w:rsidR="008B6FA7" w:rsidRPr="00CF3688">
              <w:rPr>
                <w:color w:val="000000"/>
                <w:sz w:val="20"/>
                <w:szCs w:val="20"/>
              </w:rPr>
              <w:t>общежитиях</w:t>
            </w:r>
          </w:p>
        </w:tc>
        <w:tc>
          <w:tcPr>
            <w:tcW w:w="1440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8B6FA7" w:rsidRPr="00CF3688" w:rsidRDefault="00340EA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частных жилых </w:t>
            </w:r>
            <w:r w:rsidR="008B6FA7" w:rsidRPr="00CF3688">
              <w:rPr>
                <w:color w:val="000000"/>
                <w:sz w:val="20"/>
                <w:szCs w:val="20"/>
              </w:rPr>
              <w:t>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8B6FA7" w:rsidRPr="00CF3688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8B6FA7" w:rsidRPr="00CF3688" w:rsidRDefault="008B6F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8B6FA7" w:rsidRPr="00CF3688">
        <w:trPr>
          <w:trHeight w:val="406"/>
        </w:trPr>
        <w:tc>
          <w:tcPr>
            <w:tcW w:w="2037" w:type="dxa"/>
            <w:shd w:val="clear" w:color="auto" w:fill="00FFFF"/>
          </w:tcPr>
          <w:p w:rsidR="008B6FA7" w:rsidRPr="00CF3688" w:rsidRDefault="008B6FA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D7B06" w:rsidRPr="00CF3688" w:rsidRDefault="00DD7B06" w:rsidP="005550A2">
      <w:pPr>
        <w:jc w:val="both"/>
        <w:rPr>
          <w:sz w:val="20"/>
          <w:szCs w:val="20"/>
        </w:rPr>
      </w:pPr>
    </w:p>
    <w:p w:rsidR="00B33B60" w:rsidRPr="005633D2" w:rsidRDefault="00B33B60" w:rsidP="005550A2">
      <w:pPr>
        <w:jc w:val="both"/>
      </w:pPr>
      <w:r w:rsidRPr="005633D2">
        <w:t>Погибшие относились к следующим категориям населения:</w:t>
      </w: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72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C6453E" w:rsidRPr="003546E9">
        <w:trPr>
          <w:trHeight w:val="1005"/>
        </w:trPr>
        <w:tc>
          <w:tcPr>
            <w:tcW w:w="1455" w:type="dxa"/>
            <w:vMerge w:val="restart"/>
          </w:tcPr>
          <w:p w:rsidR="00C6453E" w:rsidRPr="00CF3688" w:rsidRDefault="00C6453E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C6453E" w:rsidRPr="00CF3688" w:rsidRDefault="003546E9" w:rsidP="003546E9">
            <w:pPr>
              <w:ind w:right="-138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</w:t>
            </w:r>
            <w:r w:rsidR="00C6453E" w:rsidRPr="00CF3688">
              <w:rPr>
                <w:color w:val="000000"/>
                <w:sz w:val="20"/>
                <w:szCs w:val="20"/>
              </w:rPr>
              <w:t>енсионеры</w:t>
            </w:r>
          </w:p>
        </w:tc>
        <w:tc>
          <w:tcPr>
            <w:tcW w:w="162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C6453E" w:rsidRPr="003546E9">
        <w:trPr>
          <w:trHeight w:val="645"/>
        </w:trPr>
        <w:tc>
          <w:tcPr>
            <w:tcW w:w="1455" w:type="dxa"/>
            <w:vMerge/>
            <w:vAlign w:val="center"/>
          </w:tcPr>
          <w:p w:rsidR="00C6453E" w:rsidRPr="00CF3688" w:rsidRDefault="00C6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C6453E" w:rsidRPr="00CF3688" w:rsidRDefault="00C6453E" w:rsidP="003546E9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C6453E" w:rsidRPr="00CF3688" w:rsidRDefault="00C6453E" w:rsidP="003546E9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C6453E" w:rsidRPr="00CF3688" w:rsidRDefault="00C6453E" w:rsidP="003546E9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78" w:type="dxa"/>
          </w:tcPr>
          <w:p w:rsidR="00C6453E" w:rsidRPr="00CF3688" w:rsidRDefault="00C6453E" w:rsidP="003546E9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C6453E" w:rsidRPr="003546E9">
        <w:trPr>
          <w:trHeight w:val="764"/>
        </w:trPr>
        <w:tc>
          <w:tcPr>
            <w:tcW w:w="1455" w:type="dxa"/>
            <w:shd w:val="clear" w:color="auto" w:fill="00FFFF"/>
          </w:tcPr>
          <w:p w:rsidR="00C6453E" w:rsidRPr="00CF3688" w:rsidRDefault="00C6453E" w:rsidP="003546E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м</w:t>
            </w:r>
            <w:r w:rsidRPr="00CF3688">
              <w:rPr>
                <w:bCs/>
                <w:color w:val="000000"/>
                <w:sz w:val="20"/>
                <w:szCs w:val="20"/>
              </w:rPr>
              <w:t>униципал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-</w:t>
            </w:r>
            <w:r w:rsidRPr="00CF3688">
              <w:rPr>
                <w:bCs/>
                <w:color w:val="000000"/>
                <w:sz w:val="20"/>
                <w:szCs w:val="20"/>
              </w:rPr>
              <w:t>ьный район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3546E9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6453E" w:rsidRDefault="00C6453E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 w:rsidRPr="001F0171">
        <w:t xml:space="preserve">Исходя из вышеизложенного, по состоянию на конец анализируемого периода, составить </w:t>
      </w:r>
      <w:r w:rsidRPr="00CF3688">
        <w:rPr>
          <w:u w:val="single"/>
        </w:rPr>
        <w:t>социологический портрет погибшего на пожаре</w:t>
      </w:r>
      <w:r w:rsidR="00965EDC" w:rsidRPr="00CF3688">
        <w:rPr>
          <w:u w:val="single"/>
        </w:rPr>
        <w:t xml:space="preserve"> не возможно</w:t>
      </w:r>
      <w:r w:rsidRPr="00CF3688">
        <w:t>:</w:t>
      </w:r>
    </w:p>
    <w:p w:rsidR="00C37E48" w:rsidRPr="00CF3688" w:rsidRDefault="00C37E48" w:rsidP="005550A2">
      <w:pPr>
        <w:jc w:val="both"/>
      </w:pPr>
    </w:p>
    <w:p w:rsidR="00B33B60" w:rsidRPr="00CF3688" w:rsidRDefault="00B33B60" w:rsidP="00F677D5">
      <w:pPr>
        <w:jc w:val="both"/>
        <w:rPr>
          <w:u w:val="single"/>
        </w:rPr>
      </w:pPr>
      <w:r w:rsidRPr="00CF3688">
        <w:rPr>
          <w:u w:val="single"/>
        </w:rPr>
        <w:t>раздел 3.2 «Анализ травмирования людей на пожарах»</w:t>
      </w:r>
    </w:p>
    <w:p w:rsidR="00B33B60" w:rsidRPr="001F0171" w:rsidRDefault="00B33B60" w:rsidP="00F677D5">
      <w:pPr>
        <w:jc w:val="both"/>
      </w:pPr>
      <w:r w:rsidRPr="00CF3688">
        <w:t xml:space="preserve">Травмирование людей на пожарах в жилом фонде </w:t>
      </w:r>
      <w:r w:rsidRPr="001F0171">
        <w:t xml:space="preserve">зарегистрировано на пожарах со </w:t>
      </w:r>
      <w:r w:rsidRPr="001F0171">
        <w:rPr>
          <w:u w:val="single"/>
        </w:rPr>
        <w:t>следующими причинами</w:t>
      </w:r>
      <w:r w:rsidRPr="001F0171">
        <w:t>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2C43C4" w:rsidRPr="008958C2">
        <w:trPr>
          <w:trHeight w:val="1227"/>
        </w:trPr>
        <w:tc>
          <w:tcPr>
            <w:tcW w:w="1837" w:type="dxa"/>
            <w:vMerge w:val="restart"/>
          </w:tcPr>
          <w:p w:rsidR="002C43C4" w:rsidRPr="00CF368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НППБ при монтаже и эксплуатации электрооборудо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вания и приборов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проведении </w:t>
            </w:r>
            <w:r w:rsidR="002A5D5C" w:rsidRPr="00CF3688">
              <w:rPr>
                <w:color w:val="000000"/>
                <w:sz w:val="20"/>
                <w:szCs w:val="20"/>
              </w:rPr>
              <w:t>пожароопасных</w:t>
            </w:r>
            <w:r w:rsidRPr="00CF3688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нарушение правил монтажа и эксплуатации печного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844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эксплуатации газовых, бензиновых и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керосиновых приборов и оборудования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2C43C4" w:rsidRPr="008958C2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2C43C4" w:rsidRPr="008958C2" w:rsidRDefault="002C43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</w:tr>
      <w:tr w:rsidR="002C43C4" w:rsidRPr="008958C2">
        <w:trPr>
          <w:trHeight w:val="720"/>
        </w:trPr>
        <w:tc>
          <w:tcPr>
            <w:tcW w:w="1837" w:type="dxa"/>
            <w:shd w:val="clear" w:color="auto" w:fill="00FFFF"/>
          </w:tcPr>
          <w:p w:rsidR="002C43C4" w:rsidRPr="008958C2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958C2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965E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814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8958C2">
        <w:trPr>
          <w:trHeight w:val="363"/>
        </w:trPr>
        <w:tc>
          <w:tcPr>
            <w:tcW w:w="1837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814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  <w:r w:rsidR="00814EDD"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</w:tbl>
    <w:p w:rsidR="00C6453E" w:rsidRDefault="00C6453E" w:rsidP="00F677D5">
      <w:pPr>
        <w:jc w:val="both"/>
        <w:rPr>
          <w:sz w:val="28"/>
          <w:szCs w:val="28"/>
        </w:rPr>
      </w:pPr>
    </w:p>
    <w:p w:rsidR="00B33B60" w:rsidRPr="00213530" w:rsidRDefault="00B33B60" w:rsidP="00F677D5">
      <w:pPr>
        <w:jc w:val="both"/>
      </w:pPr>
      <w:r w:rsidRPr="00213530">
        <w:t xml:space="preserve">Пожары с травмированием людей зарегистрированы </w:t>
      </w:r>
      <w:r w:rsidR="00C37E48" w:rsidRPr="00213530">
        <w:t>(</w:t>
      </w:r>
      <w:r w:rsidRPr="00213530">
        <w:rPr>
          <w:u w:val="single"/>
        </w:rPr>
        <w:t>на следующих объектах жилого фонда</w:t>
      </w:r>
      <w:r w:rsidR="00C37E48" w:rsidRPr="00213530">
        <w:rPr>
          <w:u w:val="single"/>
        </w:rPr>
        <w:t>)</w:t>
      </w:r>
      <w:r w:rsidRPr="00213530">
        <w:t>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2C43C4" w:rsidRPr="00C37E48">
        <w:trPr>
          <w:trHeight w:val="1695"/>
        </w:trPr>
        <w:tc>
          <w:tcPr>
            <w:tcW w:w="1455" w:type="dxa"/>
            <w:vMerge w:val="restart"/>
          </w:tcPr>
          <w:p w:rsidR="002C43C4" w:rsidRPr="00C37E4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2C43C4" w:rsidRPr="00C37E48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2C43C4" w:rsidRPr="00C37E48" w:rsidRDefault="002C4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C37E48">
        <w:trPr>
          <w:trHeight w:val="689"/>
        </w:trPr>
        <w:tc>
          <w:tcPr>
            <w:tcW w:w="1455" w:type="dxa"/>
            <w:shd w:val="clear" w:color="auto" w:fill="00FFFF"/>
          </w:tcPr>
          <w:p w:rsidR="002C43C4" w:rsidRPr="00C37E48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00FFFF"/>
          </w:tcPr>
          <w:p w:rsidR="002C43C4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FFFF"/>
          </w:tcPr>
          <w:p w:rsidR="002C43C4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 w:rsidTr="00965EDC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814EDD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33B60" w:rsidRPr="00C37E48" w:rsidRDefault="00B33B60" w:rsidP="00F677D5">
      <w:pPr>
        <w:jc w:val="both"/>
        <w:rPr>
          <w:sz w:val="20"/>
          <w:szCs w:val="20"/>
        </w:rPr>
      </w:pPr>
    </w:p>
    <w:p w:rsidR="00B33B60" w:rsidRDefault="00B33B60" w:rsidP="00F677D5">
      <w:pPr>
        <w:jc w:val="both"/>
      </w:pPr>
      <w:r w:rsidRPr="00B83487">
        <w:t>Травмы на пожарах получили люди</w:t>
      </w:r>
      <w:r w:rsidR="00047A46" w:rsidRPr="00B83487">
        <w:t>,</w:t>
      </w:r>
      <w:r w:rsidRPr="00B83487">
        <w:t xml:space="preserve"> относящиеся к следующим категориям населения:</w:t>
      </w:r>
    </w:p>
    <w:p w:rsidR="00B83487" w:rsidRPr="00B83487" w:rsidRDefault="00B83487" w:rsidP="00F677D5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2C43C4" w:rsidRPr="00BD4F86">
        <w:trPr>
          <w:trHeight w:val="1005"/>
        </w:trPr>
        <w:tc>
          <w:tcPr>
            <w:tcW w:w="1858" w:type="dxa"/>
            <w:vMerge w:val="restart"/>
          </w:tcPr>
          <w:p w:rsidR="002C43C4" w:rsidRPr="00BD4F86" w:rsidRDefault="002C43C4" w:rsidP="00821C36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2C43C4" w:rsidRPr="00BD4F86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BD4F86">
        <w:trPr>
          <w:trHeight w:val="437"/>
        </w:trPr>
        <w:tc>
          <w:tcPr>
            <w:tcW w:w="1858" w:type="dxa"/>
            <w:shd w:val="clear" w:color="auto" w:fill="00FFFF"/>
          </w:tcPr>
          <w:p w:rsidR="002C43C4" w:rsidRPr="00CD5E0D" w:rsidRDefault="002C43C4" w:rsidP="00821C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00FFFF"/>
          </w:tcPr>
          <w:p w:rsidR="002C43C4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2C43C4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D4F86">
        <w:trPr>
          <w:trHeight w:val="245"/>
        </w:trPr>
        <w:tc>
          <w:tcPr>
            <w:tcW w:w="1858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Косинское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814EDD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C43C4" w:rsidRPr="00670353" w:rsidRDefault="002C43C4" w:rsidP="00821C36">
      <w:pPr>
        <w:jc w:val="both"/>
        <w:rPr>
          <w:sz w:val="28"/>
          <w:szCs w:val="28"/>
        </w:rPr>
      </w:pPr>
    </w:p>
    <w:p w:rsidR="00B33B60" w:rsidRPr="001F0171" w:rsidRDefault="00B33B60" w:rsidP="00F677D5">
      <w:pPr>
        <w:jc w:val="both"/>
      </w:pPr>
      <w:r w:rsidRPr="001F0171">
        <w:t xml:space="preserve">Исходя из вышеизложенного, по состоянию на конец анализируемого периода, </w:t>
      </w:r>
      <w:r w:rsidRPr="001F0171">
        <w:rPr>
          <w:u w:val="single"/>
        </w:rPr>
        <w:t>социологический портрет</w:t>
      </w:r>
      <w:r w:rsidRPr="001F0171">
        <w:t xml:space="preserve"> человека </w:t>
      </w:r>
      <w:r w:rsidRPr="001F0171">
        <w:rPr>
          <w:u w:val="single"/>
        </w:rPr>
        <w:t>травмированного</w:t>
      </w:r>
      <w:r w:rsidRPr="001F0171">
        <w:t xml:space="preserve"> на пожаре</w:t>
      </w:r>
      <w:r w:rsidR="00682529">
        <w:t xml:space="preserve"> </w:t>
      </w:r>
      <w:r w:rsidR="00814EDD">
        <w:t>сопоставим с неработающим населением или лицами находящимися на пенсии.</w:t>
      </w:r>
    </w:p>
    <w:p w:rsidR="006D6BCE" w:rsidRPr="001F0171" w:rsidRDefault="006D6BCE" w:rsidP="00193ED8">
      <w:pPr>
        <w:ind w:firstLine="709"/>
        <w:rPr>
          <w:color w:val="000000"/>
        </w:rPr>
      </w:pPr>
    </w:p>
    <w:p w:rsidR="00B33B60" w:rsidRPr="001F0171" w:rsidRDefault="000C43FA" w:rsidP="00296F81">
      <w:pPr>
        <w:jc w:val="both"/>
        <w:rPr>
          <w:b/>
          <w:u w:val="single"/>
        </w:rPr>
      </w:pPr>
      <w:r w:rsidRPr="001F0171">
        <w:rPr>
          <w:b/>
          <w:u w:val="single"/>
        </w:rPr>
        <w:t>ВЫВОДЫ:</w:t>
      </w:r>
    </w:p>
    <w:p w:rsidR="000C43FA" w:rsidRPr="001F0171" w:rsidRDefault="000C43FA" w:rsidP="00296F81">
      <w:pPr>
        <w:jc w:val="both"/>
      </w:pPr>
      <w:r w:rsidRPr="001F0171">
        <w:t>Принимая во внимание оперативные дан</w:t>
      </w:r>
      <w:r w:rsidR="0033233B" w:rsidRPr="001F0171">
        <w:t>н</w:t>
      </w:r>
      <w:r w:rsidRPr="001F0171">
        <w:t>ы</w:t>
      </w:r>
      <w:r w:rsidR="0033233B" w:rsidRPr="001F0171">
        <w:t>е</w:t>
      </w:r>
      <w:r w:rsidRPr="001F0171">
        <w:t xml:space="preserve"> по пожарам, сведения о гибели и травматизме людей на пожа</w:t>
      </w:r>
      <w:r w:rsidR="006A6DF7">
        <w:t>рах за истекший месяц, тенденция</w:t>
      </w:r>
      <w:r w:rsidRPr="001F0171">
        <w:t xml:space="preserve"> роста и количества пожаров </w:t>
      </w:r>
      <w:r w:rsidR="00682529">
        <w:t xml:space="preserve">не </w:t>
      </w:r>
      <w:r w:rsidRPr="001F0171">
        <w:t>наблюдается;</w:t>
      </w:r>
    </w:p>
    <w:p w:rsidR="00475FC4" w:rsidRPr="001F0171" w:rsidRDefault="000C43FA" w:rsidP="00475FC4">
      <w:pPr>
        <w:numPr>
          <w:ilvl w:val="0"/>
          <w:numId w:val="20"/>
        </w:numPr>
        <w:jc w:val="both"/>
      </w:pPr>
      <w:r w:rsidRPr="001F0171">
        <w:t>относительный рост гибели</w:t>
      </w:r>
      <w:r w:rsidR="00475FC4" w:rsidRPr="001F0171">
        <w:t xml:space="preserve"> людей по сравнению с аналогичным периодом прошл</w:t>
      </w:r>
      <w:r w:rsidR="006D6BCE" w:rsidRPr="001F0171">
        <w:t xml:space="preserve">ого года </w:t>
      </w:r>
      <w:r w:rsidR="006A6DF7">
        <w:t xml:space="preserve">в не </w:t>
      </w:r>
      <w:r w:rsidR="006D6BCE" w:rsidRPr="001F0171">
        <w:t>наблюдается</w:t>
      </w:r>
      <w:r w:rsidR="00475FC4" w:rsidRPr="001F0171">
        <w:t>;</w:t>
      </w:r>
    </w:p>
    <w:p w:rsidR="006A3818" w:rsidRPr="001F0171" w:rsidRDefault="006A3818" w:rsidP="006A3818">
      <w:pPr>
        <w:jc w:val="both"/>
      </w:pPr>
    </w:p>
    <w:p w:rsidR="00670353" w:rsidRPr="00D75F20" w:rsidRDefault="00475FC4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>гибел</w:t>
      </w:r>
      <w:r w:rsidR="00077B77" w:rsidRPr="00682529">
        <w:rPr>
          <w:u w:val="single"/>
        </w:rPr>
        <w:t>ь</w:t>
      </w:r>
      <w:r w:rsidRPr="00682529">
        <w:t xml:space="preserve"> людей в указанном муниципальном образовании </w:t>
      </w:r>
      <w:r w:rsidR="00BA7B06" w:rsidRPr="00682529">
        <w:rPr>
          <w:u w:val="single"/>
        </w:rPr>
        <w:t>не наблюдается.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475FC4" w:rsidRPr="00682529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AD661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</w:t>
            </w:r>
            <w:r w:rsidR="00475FC4" w:rsidRPr="00682529">
              <w:rPr>
                <w:sz w:val="20"/>
                <w:szCs w:val="20"/>
              </w:rPr>
              <w:t>бензиновых и керосиновых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прочие</w:t>
            </w:r>
          </w:p>
        </w:tc>
      </w:tr>
      <w:tr w:rsidR="00475FC4" w:rsidRPr="00682529">
        <w:trPr>
          <w:trHeight w:val="198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613BD6" w:rsidP="006A3818">
            <w:pPr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6C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AD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:rsidR="00A61C76" w:rsidRDefault="00475FC4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E15B89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 xml:space="preserve"> </w:t>
      </w:r>
      <w:r w:rsidR="00475FC4" w:rsidRPr="00682529">
        <w:rPr>
          <w:u w:val="single"/>
        </w:rPr>
        <w:t>объектам</w:t>
      </w:r>
      <w:r w:rsidR="00A61C76" w:rsidRPr="00682529">
        <w:rPr>
          <w:u w:val="single"/>
        </w:rPr>
        <w:t xml:space="preserve"> происшедших пожаров</w:t>
      </w:r>
      <w:r w:rsidR="00475FC4" w:rsidRPr="00682529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350D78" w:rsidRPr="0056142B"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50D78" w:rsidRPr="0056142B">
        <w:tc>
          <w:tcPr>
            <w:tcW w:w="1727" w:type="dxa"/>
          </w:tcPr>
          <w:p w:rsidR="00350D78" w:rsidRPr="00682529" w:rsidRDefault="00BA7B06" w:rsidP="003276E0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Pr="00682529" w:rsidRDefault="00A61C76" w:rsidP="00A61C76">
      <w:pPr>
        <w:ind w:left="60"/>
        <w:jc w:val="both"/>
      </w:pPr>
    </w:p>
    <w:p w:rsidR="00A61C76" w:rsidRDefault="00E15B89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 xml:space="preserve"> </w:t>
      </w:r>
      <w:r w:rsidR="00A61C76" w:rsidRPr="00682529">
        <w:rPr>
          <w:u w:val="single"/>
        </w:rPr>
        <w:t>в</w:t>
      </w:r>
      <w:r w:rsidR="00350D78" w:rsidRPr="00682529">
        <w:rPr>
          <w:u w:val="single"/>
        </w:rPr>
        <w:t xml:space="preserve"> категориях населения</w:t>
      </w:r>
      <w:r w:rsidR="00350D78"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E15B8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</w:t>
            </w:r>
            <w:r w:rsidR="00350D78" w:rsidRPr="00682529">
              <w:rPr>
                <w:sz w:val="20"/>
                <w:szCs w:val="20"/>
              </w:rPr>
              <w:t>енсионеры</w:t>
            </w:r>
          </w:p>
          <w:p w:rsidR="00E15B89" w:rsidRPr="00682529" w:rsidRDefault="00E15B89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BA7B0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50D78" w:rsidRDefault="00350D78" w:rsidP="00350D78">
      <w:pPr>
        <w:ind w:left="60"/>
        <w:jc w:val="both"/>
      </w:pPr>
    </w:p>
    <w:p w:rsidR="00A61C76" w:rsidRPr="00682529" w:rsidRDefault="00A61C76" w:rsidP="00A61C76">
      <w:pPr>
        <w:jc w:val="both"/>
      </w:pPr>
      <w:r w:rsidRPr="007E2467">
        <w:t>2.</w:t>
      </w:r>
      <w:r w:rsidR="00475FC4" w:rsidRPr="007E2467">
        <w:t xml:space="preserve"> </w:t>
      </w:r>
      <w:r w:rsidRPr="00682529">
        <w:t xml:space="preserve">Относительный </w:t>
      </w:r>
      <w:r w:rsidRPr="00682529">
        <w:rPr>
          <w:u w:val="single"/>
        </w:rPr>
        <w:t xml:space="preserve">рост травмирования людей на пожарах по сравнению с аналогичным периодом прошлого года </w:t>
      </w:r>
      <w:r w:rsidR="00682529" w:rsidRPr="00682529">
        <w:rPr>
          <w:u w:val="single"/>
        </w:rPr>
        <w:t xml:space="preserve">не </w:t>
      </w:r>
      <w:r w:rsidRPr="00682529">
        <w:rPr>
          <w:u w:val="single"/>
        </w:rPr>
        <w:t>наблюдается</w:t>
      </w:r>
      <w:r w:rsidRPr="00682529">
        <w:t>;</w:t>
      </w:r>
    </w:p>
    <w:p w:rsidR="00A61C76" w:rsidRDefault="00A61C76" w:rsidP="00D75F20">
      <w:pPr>
        <w:jc w:val="both"/>
      </w:pPr>
      <w:r w:rsidRPr="00682529">
        <w:t>2.1 травмировани</w:t>
      </w:r>
      <w:r w:rsidR="00077B77" w:rsidRPr="00682529">
        <w:t>е</w:t>
      </w:r>
      <w:r w:rsidRPr="00682529">
        <w:t xml:space="preserve"> людей на пожарах в указанном муниципальном образовании отмечается по следующим </w:t>
      </w:r>
      <w:r w:rsidRPr="00682529">
        <w:rPr>
          <w:u w:val="single"/>
        </w:rPr>
        <w:t>причинам пожаров</w:t>
      </w:r>
      <w:r w:rsidRPr="00682529">
        <w:t xml:space="preserve"> (в качестве примера):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A61C76" w:rsidRPr="0056142B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НППБ при монтаже и эксплуатации электрооборудова</w:t>
            </w:r>
            <w:r w:rsidRPr="00670353">
              <w:rPr>
                <w:sz w:val="20"/>
                <w:szCs w:val="20"/>
              </w:rPr>
              <w:lastRenderedPageBreak/>
              <w:t>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 xml:space="preserve">НППБ при проведении </w:t>
            </w:r>
            <w:r w:rsidR="002A5D5C" w:rsidRPr="00670353">
              <w:rPr>
                <w:sz w:val="20"/>
                <w:szCs w:val="20"/>
              </w:rPr>
              <w:t>пожароопасных</w:t>
            </w:r>
            <w:r w:rsidRPr="00670353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 xml:space="preserve">нарушение правил монтажа и эксплуатации печного </w:t>
            </w:r>
            <w:r w:rsidRPr="00670353">
              <w:rPr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>НППБ при эксплуатации газовых, бензиновых и керосино</w:t>
            </w:r>
            <w:r w:rsidRPr="00670353">
              <w:rPr>
                <w:sz w:val="20"/>
                <w:szCs w:val="20"/>
              </w:rPr>
              <w:lastRenderedPageBreak/>
              <w:t>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прочие</w:t>
            </w:r>
          </w:p>
        </w:tc>
      </w:tr>
      <w:tr w:rsidR="00A61C76" w:rsidRPr="00475FC4"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6A3818" w:rsidP="00852611">
            <w:pPr>
              <w:jc w:val="center"/>
            </w:pPr>
            <w:r>
              <w:lastRenderedPageBreak/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76460F" w:rsidP="00852611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077B77" w:rsidP="00852611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ind w:left="34"/>
              <w:jc w:val="center"/>
            </w:pPr>
            <w:r w:rsidRPr="00475FC4">
              <w:t>0</w:t>
            </w:r>
          </w:p>
        </w:tc>
      </w:tr>
    </w:tbl>
    <w:p w:rsidR="00A61C76" w:rsidRDefault="00A61C76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A61C76" w:rsidP="0097555D">
      <w:pPr>
        <w:numPr>
          <w:ilvl w:val="1"/>
          <w:numId w:val="25"/>
        </w:numPr>
        <w:jc w:val="both"/>
      </w:pPr>
      <w:r w:rsidRPr="00682529">
        <w:rPr>
          <w:u w:val="single"/>
        </w:rPr>
        <w:t>объектам происшедших пожаров</w:t>
      </w:r>
      <w:r w:rsidRPr="00682529">
        <w:t>:</w:t>
      </w:r>
    </w:p>
    <w:tbl>
      <w:tblPr>
        <w:tblpPr w:leftFromText="180" w:rightFromText="180" w:vertAnchor="text" w:horzAnchor="margin" w:tblpY="86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2013"/>
        <w:gridCol w:w="1559"/>
        <w:gridCol w:w="1729"/>
      </w:tblGrid>
      <w:tr w:rsidR="00A61C76" w:rsidRPr="0056142B">
        <w:tc>
          <w:tcPr>
            <w:tcW w:w="1727" w:type="dxa"/>
          </w:tcPr>
          <w:p w:rsidR="00A61C76" w:rsidRPr="00682529" w:rsidRDefault="00A61C76" w:rsidP="0097555D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в </w:t>
            </w:r>
            <w:r w:rsidR="0097555D" w:rsidRPr="00682529">
              <w:rPr>
                <w:sz w:val="20"/>
                <w:szCs w:val="20"/>
              </w:rPr>
              <w:t>м</w:t>
            </w:r>
            <w:r w:rsidRPr="00682529">
              <w:rPr>
                <w:sz w:val="20"/>
                <w:szCs w:val="20"/>
              </w:rPr>
              <w:t>ногоквартирных жилых домах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2013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A61C76" w:rsidRPr="0056142B">
        <w:tc>
          <w:tcPr>
            <w:tcW w:w="1727" w:type="dxa"/>
          </w:tcPr>
          <w:p w:rsidR="00A61C76" w:rsidRPr="00682529" w:rsidRDefault="006A381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A61C76" w:rsidRPr="00682529" w:rsidRDefault="00814EDD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Default="00E15B89" w:rsidP="00D75F20">
      <w:pPr>
        <w:numPr>
          <w:ilvl w:val="1"/>
          <w:numId w:val="25"/>
        </w:numPr>
        <w:jc w:val="both"/>
      </w:pPr>
      <w:r w:rsidRPr="00682529">
        <w:rPr>
          <w:u w:val="single"/>
        </w:rPr>
        <w:t xml:space="preserve"> </w:t>
      </w:r>
      <w:r w:rsidR="00A61C76" w:rsidRPr="00682529">
        <w:rPr>
          <w:u w:val="single"/>
        </w:rPr>
        <w:t>в категориях населения</w:t>
      </w:r>
      <w:r w:rsidR="00A61C76"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пенсионеры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814EDD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43FA" w:rsidRPr="00670353" w:rsidRDefault="000C43FA" w:rsidP="00475FC4">
      <w:pPr>
        <w:ind w:left="60"/>
        <w:jc w:val="both"/>
        <w:rPr>
          <w:sz w:val="28"/>
          <w:szCs w:val="28"/>
        </w:rPr>
      </w:pPr>
    </w:p>
    <w:p w:rsidR="00A61C76" w:rsidRPr="001F0171" w:rsidRDefault="00A61C76" w:rsidP="00A61C76">
      <w:pPr>
        <w:numPr>
          <w:ilvl w:val="0"/>
          <w:numId w:val="12"/>
        </w:numPr>
        <w:jc w:val="both"/>
      </w:pPr>
      <w:r w:rsidRPr="001F0171">
        <w:t>относительный рост количества пожаров в жилом секторе по сравнению с аналогичным перио</w:t>
      </w:r>
      <w:r w:rsidR="006A3818" w:rsidRPr="001F0171">
        <w:t xml:space="preserve">дом прошлого года </w:t>
      </w:r>
      <w:r w:rsidR="00682529">
        <w:t xml:space="preserve">не </w:t>
      </w:r>
      <w:r w:rsidR="006A3818" w:rsidRPr="001F0171">
        <w:t>на</w:t>
      </w:r>
      <w:r w:rsidR="0076460F">
        <w:t>блюдается</w:t>
      </w:r>
      <w:r w:rsidR="00FB66C2">
        <w:t>.</w:t>
      </w:r>
    </w:p>
    <w:p w:rsidR="00A61C76" w:rsidRDefault="00E442CE" w:rsidP="00A61C76">
      <w:pPr>
        <w:numPr>
          <w:ilvl w:val="1"/>
          <w:numId w:val="22"/>
        </w:numPr>
        <w:jc w:val="both"/>
      </w:pPr>
      <w:r w:rsidRPr="001F0171">
        <w:t xml:space="preserve"> </w:t>
      </w:r>
      <w:r w:rsidR="00A61C76" w:rsidRPr="001F0171">
        <w:t xml:space="preserve">относительный </w:t>
      </w:r>
      <w:r w:rsidR="00A61C76" w:rsidRPr="001F0171">
        <w:rPr>
          <w:b/>
          <w:u w:val="single"/>
        </w:rPr>
        <w:t>рост количества пожаров</w:t>
      </w:r>
      <w:r w:rsidR="006A3818" w:rsidRPr="001F0171">
        <w:t xml:space="preserve"> в указанных муниципальных образован</w:t>
      </w:r>
      <w:r w:rsidR="00997885">
        <w:t>и</w:t>
      </w:r>
      <w:r w:rsidR="006A3818" w:rsidRPr="001F0171">
        <w:t>ях</w:t>
      </w:r>
      <w:r w:rsidR="00A61C76" w:rsidRPr="001F0171">
        <w:t xml:space="preserve"> </w:t>
      </w:r>
      <w:r w:rsidR="00D75F20">
        <w:t xml:space="preserve">не </w:t>
      </w:r>
      <w:r w:rsidR="00A61C76" w:rsidRPr="001F0171">
        <w:t xml:space="preserve">отмечается </w:t>
      </w:r>
      <w:r w:rsidR="00D75F20">
        <w:t>(</w:t>
      </w:r>
      <w:r w:rsidR="00A61C76" w:rsidRPr="001F0171">
        <w:t xml:space="preserve">по следующим </w:t>
      </w:r>
      <w:r w:rsidR="00A61C76" w:rsidRPr="001F0171">
        <w:rPr>
          <w:b/>
          <w:u w:val="single"/>
        </w:rPr>
        <w:t>причинам пожаров</w:t>
      </w:r>
      <w:r w:rsidR="00D75F20">
        <w:rPr>
          <w:b/>
          <w:u w:val="single"/>
        </w:rPr>
        <w:t>)</w:t>
      </w:r>
      <w:r w:rsidR="00A61C76" w:rsidRPr="001F0171">
        <w:t>:</w:t>
      </w:r>
    </w:p>
    <w:p w:rsidR="00D75F20" w:rsidRPr="001F0171" w:rsidRDefault="00D75F20" w:rsidP="00D75F20">
      <w:pPr>
        <w:ind w:left="420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20"/>
        <w:gridCol w:w="1045"/>
        <w:gridCol w:w="1046"/>
        <w:gridCol w:w="1046"/>
        <w:gridCol w:w="1046"/>
        <w:gridCol w:w="1323"/>
        <w:gridCol w:w="1046"/>
        <w:gridCol w:w="807"/>
        <w:gridCol w:w="743"/>
        <w:gridCol w:w="675"/>
      </w:tblGrid>
      <w:tr w:rsidR="0033233B" w:rsidRPr="0056142B">
        <w:trPr>
          <w:trHeight w:val="2660"/>
        </w:trPr>
        <w:tc>
          <w:tcPr>
            <w:tcW w:w="1101" w:type="dxa"/>
          </w:tcPr>
          <w:p w:rsidR="0033233B" w:rsidRPr="00682529" w:rsidRDefault="003323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33B" w:rsidRPr="00682529" w:rsidRDefault="0033233B" w:rsidP="00C57EFA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  <w:p w:rsidR="0033233B" w:rsidRPr="00682529" w:rsidRDefault="0033233B" w:rsidP="00C57E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5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32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807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4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675" w:type="dxa"/>
          </w:tcPr>
          <w:p w:rsidR="0033233B" w:rsidRPr="0033233B" w:rsidRDefault="0033233B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33233B">
              <w:rPr>
                <w:sz w:val="20"/>
                <w:szCs w:val="20"/>
              </w:rPr>
              <w:t>прочие</w:t>
            </w:r>
          </w:p>
        </w:tc>
      </w:tr>
      <w:tr w:rsidR="00FB66C2" w:rsidRPr="00475FC4">
        <w:tc>
          <w:tcPr>
            <w:tcW w:w="1101" w:type="dxa"/>
          </w:tcPr>
          <w:p w:rsidR="00FB66C2" w:rsidRPr="00682529" w:rsidRDefault="00FB66C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FB66C2" w:rsidRPr="00FB66C2" w:rsidRDefault="00FB66C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7F239F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CA339E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F053B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</w:tbl>
    <w:p w:rsidR="00FB66C2" w:rsidRDefault="00A61C76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E442CE" w:rsidP="00D75F20">
      <w:pPr>
        <w:numPr>
          <w:ilvl w:val="1"/>
          <w:numId w:val="22"/>
        </w:numPr>
        <w:jc w:val="both"/>
      </w:pPr>
      <w:r w:rsidRPr="00D75F20">
        <w:rPr>
          <w:u w:val="single"/>
        </w:rPr>
        <w:t xml:space="preserve"> </w:t>
      </w:r>
      <w:r w:rsidR="00A61C76" w:rsidRPr="00D75F20">
        <w:rPr>
          <w:u w:val="single"/>
        </w:rPr>
        <w:t>объектам прои</w:t>
      </w:r>
      <w:r w:rsidR="00997885" w:rsidRPr="00D75F20">
        <w:rPr>
          <w:u w:val="single"/>
        </w:rPr>
        <w:t>зо</w:t>
      </w:r>
      <w:r w:rsidR="00A61C76" w:rsidRPr="00D75F20">
        <w:rPr>
          <w:u w:val="single"/>
        </w:rPr>
        <w:t>шедших пожаров</w:t>
      </w:r>
      <w:r w:rsidR="00A61C76" w:rsidRPr="00D75F20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A61C76" w:rsidRPr="0056142B"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бесхозны</w:t>
            </w:r>
            <w:r w:rsidR="002A5D5C" w:rsidRPr="00D75F20">
              <w:rPr>
                <w:sz w:val="20"/>
                <w:szCs w:val="20"/>
              </w:rPr>
              <w:t>х</w:t>
            </w:r>
            <w:r w:rsidRPr="00D75F20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3233B" w:rsidRPr="0056142B">
        <w:tc>
          <w:tcPr>
            <w:tcW w:w="1727" w:type="dxa"/>
          </w:tcPr>
          <w:p w:rsidR="0033233B" w:rsidRPr="00D75F20" w:rsidRDefault="00BA7B06" w:rsidP="002D6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F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524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61C76" w:rsidRDefault="00A61C76" w:rsidP="00475FC4">
      <w:pPr>
        <w:ind w:left="60"/>
        <w:jc w:val="both"/>
      </w:pPr>
    </w:p>
    <w:p w:rsidR="00E60D45" w:rsidRDefault="00E60D45" w:rsidP="00333EEB">
      <w:pPr>
        <w:rPr>
          <w:b/>
          <w:u w:val="single"/>
        </w:rPr>
      </w:pPr>
    </w:p>
    <w:p w:rsidR="00E60D45" w:rsidRDefault="00E60D45" w:rsidP="00333EEB">
      <w:pPr>
        <w:rPr>
          <w:b/>
          <w:u w:val="single"/>
        </w:rPr>
      </w:pPr>
    </w:p>
    <w:p w:rsidR="00B33B60" w:rsidRPr="001F0171" w:rsidRDefault="00264040" w:rsidP="00333EEB">
      <w:pPr>
        <w:rPr>
          <w:b/>
          <w:u w:val="single"/>
        </w:rPr>
      </w:pPr>
      <w:r w:rsidRPr="001F0171">
        <w:rPr>
          <w:b/>
          <w:u w:val="single"/>
        </w:rPr>
        <w:t>Учитывая вышеизложенное, определить основные направления деятельности в следующем месяце, а именно:</w:t>
      </w:r>
    </w:p>
    <w:p w:rsidR="00264040" w:rsidRPr="001F0171" w:rsidRDefault="00264040" w:rsidP="00E60D45">
      <w:pPr>
        <w:jc w:val="both"/>
      </w:pPr>
      <w:r w:rsidRPr="001F0171">
        <w:t xml:space="preserve">1. </w:t>
      </w:r>
      <w:r w:rsidR="00847765">
        <w:t>Продолжить</w:t>
      </w:r>
      <w:r w:rsidRPr="001F0171">
        <w:t xml:space="preserve"> профилактическую работу по предупреждению количества пожаров и их последствий в </w:t>
      </w:r>
      <w:r w:rsidR="00BA7B06">
        <w:t>Косинском муниципальном</w:t>
      </w:r>
      <w:r w:rsidR="00E60D45">
        <w:t xml:space="preserve"> районе и в сельских поселениях</w:t>
      </w:r>
      <w:r w:rsidR="0033233B" w:rsidRPr="001F0171">
        <w:t>;</w:t>
      </w:r>
    </w:p>
    <w:p w:rsidR="00EE389E" w:rsidRPr="001F0171" w:rsidRDefault="00264040" w:rsidP="00CD3AFA">
      <w:pPr>
        <w:jc w:val="both"/>
      </w:pPr>
      <w:r w:rsidRPr="001F0171">
        <w:t>1.1</w:t>
      </w:r>
      <w:r w:rsidR="002A5D5C">
        <w:t>.</w:t>
      </w:r>
      <w:r w:rsidRPr="001F0171">
        <w:t xml:space="preserve"> Провести дополнительные профилактические мероприятия и информирование населен</w:t>
      </w:r>
      <w:r w:rsidR="009B262D">
        <w:t>ия по предупреждению пожаров по причинам НППБ при эксплуатации печного отопления</w:t>
      </w:r>
      <w:r w:rsidR="002D61EE">
        <w:t>:</w:t>
      </w:r>
    </w:p>
    <w:p w:rsidR="00EE389E" w:rsidRPr="001F0171" w:rsidRDefault="00EE389E" w:rsidP="00CD3AFA">
      <w:pPr>
        <w:jc w:val="both"/>
      </w:pPr>
      <w:r w:rsidRPr="001F0171">
        <w:t>1.1.1</w:t>
      </w:r>
      <w:r w:rsidR="002A5D5C">
        <w:t>.</w:t>
      </w:r>
      <w:r w:rsidRPr="001F0171">
        <w:t xml:space="preserve"> Провести сходы с местным населением с разъяснением причин и последствий происшедших пожаров:</w:t>
      </w:r>
    </w:p>
    <w:p w:rsidR="00EE389E" w:rsidRPr="001F0171" w:rsidRDefault="00EE389E" w:rsidP="00CD3AFA">
      <w:pPr>
        <w:jc w:val="both"/>
      </w:pPr>
      <w:r w:rsidRPr="001F0171">
        <w:t>1.1.2</w:t>
      </w:r>
      <w:r w:rsidR="002A5D5C">
        <w:t>.</w:t>
      </w:r>
      <w:r w:rsidRPr="001F0171">
        <w:t xml:space="preserve"> </w:t>
      </w:r>
      <w:r w:rsidR="00C9776A">
        <w:t>Н</w:t>
      </w:r>
      <w:r w:rsidRPr="001F0171">
        <w:t xml:space="preserve">аправить информацию </w:t>
      </w:r>
      <w:r w:rsidR="00BA7B06">
        <w:t xml:space="preserve">главам </w:t>
      </w:r>
      <w:r w:rsidR="00C9776A">
        <w:t>поселений</w:t>
      </w:r>
      <w:r w:rsidR="00931FA8">
        <w:t>;</w:t>
      </w:r>
      <w:r w:rsidRPr="001F0171">
        <w:t xml:space="preserve"> </w:t>
      </w:r>
    </w:p>
    <w:p w:rsidR="00EE389E" w:rsidRPr="001F0171" w:rsidRDefault="00EE389E" w:rsidP="00CD3AFA">
      <w:pPr>
        <w:jc w:val="both"/>
      </w:pPr>
      <w:r w:rsidRPr="001F0171">
        <w:t>1.1.3</w:t>
      </w:r>
      <w:r w:rsidR="002A5D5C">
        <w:t>.</w:t>
      </w:r>
      <w:r w:rsidRPr="001F0171">
        <w:t xml:space="preserve">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 (городского округа);</w:t>
      </w:r>
    </w:p>
    <w:p w:rsidR="00EE389E" w:rsidRPr="001F0171" w:rsidRDefault="0033233B" w:rsidP="00CD3AFA">
      <w:pPr>
        <w:jc w:val="both"/>
      </w:pPr>
      <w:r w:rsidRPr="001F0171">
        <w:t>1.1.4</w:t>
      </w:r>
      <w:r w:rsidR="002A5D5C">
        <w:t>.</w:t>
      </w:r>
      <w:r w:rsidR="00EE389E" w:rsidRPr="001F0171">
        <w:t xml:space="preserve"> (при происхождении пожаров в местах проживания неблагополучной категории населения) Провести сверку со списками неблагополучных граждан, при отсутствии адреса объекта пожара внести в указанные списки данный адрес, информировать ОВД, ОМС, социальные службы об обстоятельствах и причинах происшедших пожаров.</w:t>
      </w:r>
    </w:p>
    <w:p w:rsidR="00EE389E" w:rsidRPr="001F0171" w:rsidRDefault="00EE389E" w:rsidP="00CD3AFA">
      <w:pPr>
        <w:jc w:val="both"/>
      </w:pPr>
      <w:r w:rsidRPr="001F0171">
        <w:t>1.1.5</w:t>
      </w:r>
      <w:r w:rsidR="002A5D5C">
        <w:t>.</w:t>
      </w:r>
      <w:r w:rsidRPr="001F0171">
        <w:t xml:space="preserve"> Организовать размещение тематических заметок в печатных изданиях;</w:t>
      </w:r>
    </w:p>
    <w:p w:rsidR="00EE389E" w:rsidRPr="001F0171" w:rsidRDefault="00EE389E" w:rsidP="00CD3AFA">
      <w:pPr>
        <w:jc w:val="both"/>
      </w:pPr>
      <w:r w:rsidRPr="001F0171">
        <w:t>1.1.6</w:t>
      </w:r>
      <w:r w:rsidR="002A5D5C">
        <w:t>.</w:t>
      </w:r>
      <w:r w:rsidRPr="001F0171">
        <w:t xml:space="preserve"> Организовать размещение тематических памяток в местах массового скопления (пребывания) людей;</w:t>
      </w:r>
    </w:p>
    <w:p w:rsidR="00C9776A" w:rsidRDefault="00EE389E" w:rsidP="00CD3AFA">
      <w:pPr>
        <w:jc w:val="both"/>
      </w:pPr>
      <w:r w:rsidRPr="001F0171">
        <w:t>1.1.7</w:t>
      </w:r>
      <w:r w:rsidR="002A5D5C">
        <w:t>.</w:t>
      </w:r>
      <w:r w:rsidRPr="001F0171">
        <w:t xml:space="preserve"> Организовать размещение тематических памяток в общественном транспорте;</w:t>
      </w:r>
    </w:p>
    <w:p w:rsidR="00BB55DA" w:rsidRPr="001F0171" w:rsidRDefault="00EE389E" w:rsidP="00CD3AFA">
      <w:pPr>
        <w:jc w:val="both"/>
      </w:pPr>
      <w:r w:rsidRPr="001F0171">
        <w:t>2. Провести анализ реагирования и принятия мер по спасению людей и ликвидации угрозы</w:t>
      </w:r>
      <w:r w:rsidR="00BB55DA" w:rsidRPr="001F0171">
        <w:t xml:space="preserve"> их жизни и здоровью при тушении пожаров с гибелью и травматизмом людей:</w:t>
      </w:r>
    </w:p>
    <w:p w:rsidR="0071218C" w:rsidRPr="001F0171" w:rsidRDefault="00BB55DA" w:rsidP="00CD3AFA">
      <w:pPr>
        <w:jc w:val="both"/>
      </w:pPr>
      <w:r w:rsidRPr="001F0171">
        <w:t>2.1</w:t>
      </w:r>
      <w:r w:rsidR="002A5D5C">
        <w:t>.</w:t>
      </w:r>
      <w:r w:rsidRPr="001F0171">
        <w:t xml:space="preserve"> </w:t>
      </w:r>
      <w:r w:rsidR="0071218C" w:rsidRPr="001F0171">
        <w:t>Ошибки (недостатки в работе) подразделения пожарной охраны (МПС, ДПО), повлекшие распространение пожаров (ухудшение последствий от них), выход из строя пожарной техники;</w:t>
      </w:r>
    </w:p>
    <w:p w:rsidR="0071218C" w:rsidRPr="001F0171" w:rsidRDefault="0071218C" w:rsidP="00CD3AFA">
      <w:pPr>
        <w:jc w:val="both"/>
      </w:pPr>
      <w:r w:rsidRPr="001F0171">
        <w:t>2.2</w:t>
      </w:r>
      <w:r w:rsidR="002A5D5C">
        <w:t>.</w:t>
      </w:r>
      <w:r w:rsidRPr="001F0171">
        <w:t xml:space="preserve"> Обстоятельства способствовавшие затруднению тушения пожаров:</w:t>
      </w:r>
    </w:p>
    <w:p w:rsidR="0071218C" w:rsidRPr="001F0171" w:rsidRDefault="0071218C" w:rsidP="00CD3AFA">
      <w:pPr>
        <w:jc w:val="both"/>
      </w:pPr>
      <w:r w:rsidRPr="001F0171">
        <w:t>2.2.1</w:t>
      </w:r>
      <w:r w:rsidR="002A5D5C">
        <w:t>.</w:t>
      </w:r>
      <w:r w:rsidRPr="001F0171">
        <w:t xml:space="preserve"> Отсутствие (ненадлежащее содержание) проездов к объекту пожаров с гибелью и травматизмом людей; </w:t>
      </w:r>
    </w:p>
    <w:p w:rsidR="00E95F7F" w:rsidRPr="001F0171" w:rsidRDefault="0071218C" w:rsidP="00CD3AFA">
      <w:pPr>
        <w:jc w:val="both"/>
      </w:pPr>
      <w:r w:rsidRPr="001F0171">
        <w:t>2.2.2</w:t>
      </w:r>
      <w:r w:rsidR="002A5D5C">
        <w:t>.</w:t>
      </w:r>
      <w:r w:rsidRPr="001F0171">
        <w:t xml:space="preserve"> Отсутствие водоисточников в соответствие с нормативными документами и краткий анализ по имеющимся водоисточникам в посе</w:t>
      </w:r>
      <w:r w:rsidR="00E95F7F" w:rsidRPr="001F0171">
        <w:t>лениях</w:t>
      </w:r>
    </w:p>
    <w:p w:rsidR="0071218C" w:rsidRPr="001F0171" w:rsidRDefault="0071218C" w:rsidP="00CD3AFA">
      <w:pPr>
        <w:jc w:val="both"/>
      </w:pPr>
      <w:r w:rsidRPr="001F0171">
        <w:t>2.2.3</w:t>
      </w:r>
      <w:r w:rsidR="002A5D5C">
        <w:t>.</w:t>
      </w:r>
      <w:r w:rsidRPr="001F0171">
        <w:t xml:space="preserve"> Тушение пожара без вызова пожарной охраны;</w:t>
      </w:r>
    </w:p>
    <w:p w:rsidR="00E95F7F" w:rsidRPr="001F0171" w:rsidRDefault="0071218C" w:rsidP="00CD3AFA">
      <w:pPr>
        <w:jc w:val="both"/>
      </w:pPr>
      <w:r w:rsidRPr="001F0171">
        <w:t>2.2.4</w:t>
      </w:r>
      <w:r w:rsidR="002A5D5C">
        <w:t>.</w:t>
      </w:r>
      <w:r w:rsidRPr="001F0171">
        <w:t xml:space="preserve"> Удаленность населенных пунктов</w:t>
      </w:r>
      <w:r w:rsidR="002A5D5C">
        <w:t>,</w:t>
      </w:r>
      <w:r w:rsidRPr="001F0171">
        <w:t xml:space="preserve"> где произошли пожары с гибелью и травматизмом людей от подразделений пожарной охраны (ПО) и отсутствие иных видов ПО по защите населенного пункта. </w:t>
      </w:r>
    </w:p>
    <w:p w:rsidR="00E95F7F" w:rsidRDefault="00E95F7F" w:rsidP="00CD3AFA">
      <w:pPr>
        <w:jc w:val="both"/>
        <w:rPr>
          <w:sz w:val="28"/>
          <w:szCs w:val="28"/>
        </w:rPr>
      </w:pPr>
    </w:p>
    <w:p w:rsidR="00CD3AFA" w:rsidRPr="00213E65" w:rsidRDefault="00CD3AFA" w:rsidP="00CD3AFA">
      <w:pPr>
        <w:jc w:val="both"/>
      </w:pPr>
    </w:p>
    <w:p w:rsidR="00E95F7F" w:rsidRPr="00213E65" w:rsidRDefault="00617959" w:rsidP="00CD3AFA">
      <w:pPr>
        <w:jc w:val="both"/>
      </w:pPr>
      <w:r>
        <w:t>Н</w:t>
      </w:r>
      <w:r w:rsidR="00E95F7F" w:rsidRPr="00213E65">
        <w:t xml:space="preserve">ачальник </w:t>
      </w:r>
      <w:r w:rsidR="00BA7B06">
        <w:t xml:space="preserve">26 ОНПР </w:t>
      </w:r>
    </w:p>
    <w:p w:rsidR="00706071" w:rsidRPr="00213E65" w:rsidRDefault="00617959" w:rsidP="00CD3AFA">
      <w:pPr>
        <w:jc w:val="both"/>
      </w:pPr>
      <w:r>
        <w:t>подполковник</w:t>
      </w:r>
      <w:r w:rsidR="00E95F7F" w:rsidRPr="00213E65">
        <w:t xml:space="preserve"> внутренней службы</w:t>
      </w:r>
      <w:r w:rsidR="00CB0436">
        <w:t xml:space="preserve">                   </w:t>
      </w:r>
      <w:r w:rsidR="00E95F7F" w:rsidRPr="00213E65">
        <w:t xml:space="preserve">                             </w:t>
      </w:r>
      <w:r w:rsidR="00666639" w:rsidRPr="00213E65">
        <w:t xml:space="preserve">             </w:t>
      </w:r>
      <w:r w:rsidR="00E95F7F" w:rsidRPr="00213E65">
        <w:t xml:space="preserve">    </w:t>
      </w:r>
      <w:r w:rsidR="002A5D5C">
        <w:t xml:space="preserve">   </w:t>
      </w:r>
      <w:r>
        <w:t>С.В. Кириченко</w:t>
      </w:r>
      <w:r w:rsidR="0071218C" w:rsidRPr="00213E65">
        <w:t xml:space="preserve">   </w:t>
      </w:r>
      <w:r w:rsidR="00EE389E" w:rsidRPr="00213E65">
        <w:t xml:space="preserve">   </w:t>
      </w:r>
    </w:p>
    <w:p w:rsidR="00706071" w:rsidRDefault="00706071" w:rsidP="00CD3AFA">
      <w:pPr>
        <w:jc w:val="both"/>
      </w:pPr>
    </w:p>
    <w:p w:rsidR="00213E65" w:rsidRPr="00213E65" w:rsidRDefault="00CA0B57" w:rsidP="00CD3AFA">
      <w:pPr>
        <w:jc w:val="both"/>
      </w:pPr>
      <w:r>
        <w:t>0</w:t>
      </w:r>
      <w:r w:rsidR="00617959">
        <w:t>9</w:t>
      </w:r>
      <w:r>
        <w:t>.0</w:t>
      </w:r>
      <w:r w:rsidR="00617959">
        <w:t>7</w:t>
      </w:r>
      <w:r w:rsidR="000011FD">
        <w:t>.2019</w:t>
      </w:r>
    </w:p>
    <w:sectPr w:rsidR="00213E65" w:rsidRPr="00213E65" w:rsidSect="00C37E48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B6" w:rsidRDefault="00DF60B6" w:rsidP="00773065">
      <w:r>
        <w:separator/>
      </w:r>
    </w:p>
  </w:endnote>
  <w:endnote w:type="continuationSeparator" w:id="1">
    <w:p w:rsidR="00DF60B6" w:rsidRDefault="00DF60B6" w:rsidP="0077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B6" w:rsidRDefault="00DF60B6" w:rsidP="00773065">
      <w:r>
        <w:separator/>
      </w:r>
    </w:p>
  </w:footnote>
  <w:footnote w:type="continuationSeparator" w:id="1">
    <w:p w:rsidR="00DF60B6" w:rsidRDefault="00DF60B6" w:rsidP="0077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65" w:rsidRDefault="00BA4414" w:rsidP="00B5425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776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7765" w:rsidRDefault="008477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65" w:rsidRPr="002A5D5C" w:rsidRDefault="00BA4414" w:rsidP="00B54250">
    <w:pPr>
      <w:pStyle w:val="a5"/>
      <w:framePr w:wrap="around" w:vAnchor="text" w:hAnchor="margin" w:xAlign="center" w:y="1"/>
      <w:rPr>
        <w:rStyle w:val="ac"/>
        <w:sz w:val="20"/>
        <w:szCs w:val="20"/>
      </w:rPr>
    </w:pPr>
    <w:r w:rsidRPr="002A5D5C">
      <w:rPr>
        <w:rStyle w:val="ac"/>
        <w:sz w:val="20"/>
        <w:szCs w:val="20"/>
      </w:rPr>
      <w:fldChar w:fldCharType="begin"/>
    </w:r>
    <w:r w:rsidR="00847765" w:rsidRPr="002A5D5C">
      <w:rPr>
        <w:rStyle w:val="ac"/>
        <w:sz w:val="20"/>
        <w:szCs w:val="20"/>
      </w:rPr>
      <w:instrText xml:space="preserve">PAGE  </w:instrText>
    </w:r>
    <w:r w:rsidRPr="002A5D5C">
      <w:rPr>
        <w:rStyle w:val="ac"/>
        <w:sz w:val="20"/>
        <w:szCs w:val="20"/>
      </w:rPr>
      <w:fldChar w:fldCharType="separate"/>
    </w:r>
    <w:r w:rsidR="00990884">
      <w:rPr>
        <w:rStyle w:val="ac"/>
        <w:noProof/>
        <w:sz w:val="20"/>
        <w:szCs w:val="20"/>
      </w:rPr>
      <w:t>8</w:t>
    </w:r>
    <w:r w:rsidRPr="002A5D5C">
      <w:rPr>
        <w:rStyle w:val="ac"/>
        <w:sz w:val="20"/>
        <w:szCs w:val="20"/>
      </w:rPr>
      <w:fldChar w:fldCharType="end"/>
    </w:r>
  </w:p>
  <w:p w:rsidR="00847765" w:rsidRDefault="00847765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24"/>
  </w:num>
  <w:num w:numId="14">
    <w:abstractNumId w:val="8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09"/>
    <w:rsid w:val="000011FD"/>
    <w:rsid w:val="0000125A"/>
    <w:rsid w:val="00012E7E"/>
    <w:rsid w:val="00013FB6"/>
    <w:rsid w:val="00017BEA"/>
    <w:rsid w:val="00021A52"/>
    <w:rsid w:val="00022EB4"/>
    <w:rsid w:val="00023FBE"/>
    <w:rsid w:val="00026C7E"/>
    <w:rsid w:val="0003496D"/>
    <w:rsid w:val="00036FA5"/>
    <w:rsid w:val="00040ADB"/>
    <w:rsid w:val="000423BB"/>
    <w:rsid w:val="00047A46"/>
    <w:rsid w:val="00052679"/>
    <w:rsid w:val="00054F39"/>
    <w:rsid w:val="00056CB6"/>
    <w:rsid w:val="0005758E"/>
    <w:rsid w:val="00064A21"/>
    <w:rsid w:val="00064D2E"/>
    <w:rsid w:val="00072B04"/>
    <w:rsid w:val="0007389F"/>
    <w:rsid w:val="00076EF7"/>
    <w:rsid w:val="00077B77"/>
    <w:rsid w:val="00083B6E"/>
    <w:rsid w:val="000842D8"/>
    <w:rsid w:val="00095FF0"/>
    <w:rsid w:val="000963BA"/>
    <w:rsid w:val="000A2E07"/>
    <w:rsid w:val="000B008A"/>
    <w:rsid w:val="000B15BA"/>
    <w:rsid w:val="000C1AA0"/>
    <w:rsid w:val="000C2348"/>
    <w:rsid w:val="000C43FA"/>
    <w:rsid w:val="000C53C8"/>
    <w:rsid w:val="000D0B48"/>
    <w:rsid w:val="000D2392"/>
    <w:rsid w:val="000D4C0A"/>
    <w:rsid w:val="000E01FC"/>
    <w:rsid w:val="000E2DF9"/>
    <w:rsid w:val="000E6B5C"/>
    <w:rsid w:val="000E77F0"/>
    <w:rsid w:val="000E79AE"/>
    <w:rsid w:val="000F7498"/>
    <w:rsid w:val="00103C44"/>
    <w:rsid w:val="00105FCF"/>
    <w:rsid w:val="00106A92"/>
    <w:rsid w:val="0011164C"/>
    <w:rsid w:val="00116513"/>
    <w:rsid w:val="00121235"/>
    <w:rsid w:val="001212E1"/>
    <w:rsid w:val="00121EC9"/>
    <w:rsid w:val="00123969"/>
    <w:rsid w:val="001262DF"/>
    <w:rsid w:val="00134887"/>
    <w:rsid w:val="00134DF1"/>
    <w:rsid w:val="001400C5"/>
    <w:rsid w:val="00140785"/>
    <w:rsid w:val="00141A67"/>
    <w:rsid w:val="001427F2"/>
    <w:rsid w:val="00144298"/>
    <w:rsid w:val="001516F6"/>
    <w:rsid w:val="001519A5"/>
    <w:rsid w:val="00152E02"/>
    <w:rsid w:val="00157F71"/>
    <w:rsid w:val="00163D68"/>
    <w:rsid w:val="00164B6A"/>
    <w:rsid w:val="0016557C"/>
    <w:rsid w:val="00170288"/>
    <w:rsid w:val="001705FB"/>
    <w:rsid w:val="001736FB"/>
    <w:rsid w:val="00174101"/>
    <w:rsid w:val="0017562C"/>
    <w:rsid w:val="00175B00"/>
    <w:rsid w:val="00177AAF"/>
    <w:rsid w:val="00181A52"/>
    <w:rsid w:val="0018686C"/>
    <w:rsid w:val="00190111"/>
    <w:rsid w:val="00193ED8"/>
    <w:rsid w:val="001A14A5"/>
    <w:rsid w:val="001A6C2B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C6768"/>
    <w:rsid w:val="001D0875"/>
    <w:rsid w:val="001D130E"/>
    <w:rsid w:val="001D1480"/>
    <w:rsid w:val="001D19CB"/>
    <w:rsid w:val="001D311E"/>
    <w:rsid w:val="001D3F24"/>
    <w:rsid w:val="001D4861"/>
    <w:rsid w:val="001E1D69"/>
    <w:rsid w:val="001E1F66"/>
    <w:rsid w:val="001E59CD"/>
    <w:rsid w:val="001E69AA"/>
    <w:rsid w:val="001E6E44"/>
    <w:rsid w:val="001F0171"/>
    <w:rsid w:val="001F0F95"/>
    <w:rsid w:val="001F3720"/>
    <w:rsid w:val="00200031"/>
    <w:rsid w:val="00200F15"/>
    <w:rsid w:val="002013A9"/>
    <w:rsid w:val="00201B0F"/>
    <w:rsid w:val="00212D46"/>
    <w:rsid w:val="00213530"/>
    <w:rsid w:val="00213E65"/>
    <w:rsid w:val="00217C21"/>
    <w:rsid w:val="00220AEF"/>
    <w:rsid w:val="00224807"/>
    <w:rsid w:val="002253DE"/>
    <w:rsid w:val="00226356"/>
    <w:rsid w:val="002346C3"/>
    <w:rsid w:val="0024274D"/>
    <w:rsid w:val="00246644"/>
    <w:rsid w:val="002509A8"/>
    <w:rsid w:val="00250C9D"/>
    <w:rsid w:val="002514B2"/>
    <w:rsid w:val="00256E8B"/>
    <w:rsid w:val="0025725E"/>
    <w:rsid w:val="00260F0E"/>
    <w:rsid w:val="00261DB2"/>
    <w:rsid w:val="00264040"/>
    <w:rsid w:val="00264997"/>
    <w:rsid w:val="00271336"/>
    <w:rsid w:val="00274A6E"/>
    <w:rsid w:val="00274CEC"/>
    <w:rsid w:val="00276533"/>
    <w:rsid w:val="00280BE0"/>
    <w:rsid w:val="00280D53"/>
    <w:rsid w:val="00283DA7"/>
    <w:rsid w:val="00284DD8"/>
    <w:rsid w:val="0029148D"/>
    <w:rsid w:val="00296F81"/>
    <w:rsid w:val="00297FD9"/>
    <w:rsid w:val="002A231D"/>
    <w:rsid w:val="002A5012"/>
    <w:rsid w:val="002A5D5C"/>
    <w:rsid w:val="002A65B5"/>
    <w:rsid w:val="002A67AD"/>
    <w:rsid w:val="002B046A"/>
    <w:rsid w:val="002B445B"/>
    <w:rsid w:val="002C1A16"/>
    <w:rsid w:val="002C43C4"/>
    <w:rsid w:val="002C4463"/>
    <w:rsid w:val="002C6166"/>
    <w:rsid w:val="002C733B"/>
    <w:rsid w:val="002D0E96"/>
    <w:rsid w:val="002D2568"/>
    <w:rsid w:val="002D2CEF"/>
    <w:rsid w:val="002D61EE"/>
    <w:rsid w:val="002E1845"/>
    <w:rsid w:val="002E696C"/>
    <w:rsid w:val="002E6A71"/>
    <w:rsid w:val="002E7959"/>
    <w:rsid w:val="002F5175"/>
    <w:rsid w:val="002F54F2"/>
    <w:rsid w:val="002F6EF8"/>
    <w:rsid w:val="003006D0"/>
    <w:rsid w:val="00301CB5"/>
    <w:rsid w:val="00304FF1"/>
    <w:rsid w:val="003117D7"/>
    <w:rsid w:val="0031305E"/>
    <w:rsid w:val="003143BE"/>
    <w:rsid w:val="0031443C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5FDE"/>
    <w:rsid w:val="00336F59"/>
    <w:rsid w:val="00337CB6"/>
    <w:rsid w:val="00340EA9"/>
    <w:rsid w:val="00341B9D"/>
    <w:rsid w:val="00341F41"/>
    <w:rsid w:val="00342260"/>
    <w:rsid w:val="003444B4"/>
    <w:rsid w:val="003456D5"/>
    <w:rsid w:val="00345D1B"/>
    <w:rsid w:val="0034712D"/>
    <w:rsid w:val="00350D78"/>
    <w:rsid w:val="00353D64"/>
    <w:rsid w:val="003546E9"/>
    <w:rsid w:val="00366D4C"/>
    <w:rsid w:val="00367EEE"/>
    <w:rsid w:val="00371795"/>
    <w:rsid w:val="003724DE"/>
    <w:rsid w:val="003741EE"/>
    <w:rsid w:val="00383681"/>
    <w:rsid w:val="00383DD9"/>
    <w:rsid w:val="00394EDC"/>
    <w:rsid w:val="003C0B03"/>
    <w:rsid w:val="003C133A"/>
    <w:rsid w:val="003C360C"/>
    <w:rsid w:val="003D02C7"/>
    <w:rsid w:val="003E27BB"/>
    <w:rsid w:val="003E4DE7"/>
    <w:rsid w:val="003E5FE8"/>
    <w:rsid w:val="003F3516"/>
    <w:rsid w:val="003F4859"/>
    <w:rsid w:val="003F7F05"/>
    <w:rsid w:val="004115AF"/>
    <w:rsid w:val="00411B93"/>
    <w:rsid w:val="00412798"/>
    <w:rsid w:val="004144D0"/>
    <w:rsid w:val="00420FFF"/>
    <w:rsid w:val="0042224F"/>
    <w:rsid w:val="00424A42"/>
    <w:rsid w:val="004252B5"/>
    <w:rsid w:val="00430B76"/>
    <w:rsid w:val="00431EFF"/>
    <w:rsid w:val="00432ED8"/>
    <w:rsid w:val="00441830"/>
    <w:rsid w:val="004425F0"/>
    <w:rsid w:val="00445157"/>
    <w:rsid w:val="00445806"/>
    <w:rsid w:val="00455371"/>
    <w:rsid w:val="004571C9"/>
    <w:rsid w:val="0047234A"/>
    <w:rsid w:val="00475FC4"/>
    <w:rsid w:val="0047742E"/>
    <w:rsid w:val="0048001A"/>
    <w:rsid w:val="004842C0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FB0"/>
    <w:rsid w:val="004C2099"/>
    <w:rsid w:val="004C4FC2"/>
    <w:rsid w:val="004C671C"/>
    <w:rsid w:val="004D44F9"/>
    <w:rsid w:val="004D6C10"/>
    <w:rsid w:val="004E227D"/>
    <w:rsid w:val="004E4FE2"/>
    <w:rsid w:val="004F0412"/>
    <w:rsid w:val="004F39F1"/>
    <w:rsid w:val="004F40E6"/>
    <w:rsid w:val="00500520"/>
    <w:rsid w:val="005017B9"/>
    <w:rsid w:val="005045AB"/>
    <w:rsid w:val="00513477"/>
    <w:rsid w:val="00523DC2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3D2"/>
    <w:rsid w:val="005700BD"/>
    <w:rsid w:val="00576B94"/>
    <w:rsid w:val="00577B02"/>
    <w:rsid w:val="00580633"/>
    <w:rsid w:val="0058183D"/>
    <w:rsid w:val="00582DBF"/>
    <w:rsid w:val="0058530F"/>
    <w:rsid w:val="00590CCB"/>
    <w:rsid w:val="00591816"/>
    <w:rsid w:val="005920A4"/>
    <w:rsid w:val="005931BB"/>
    <w:rsid w:val="00594075"/>
    <w:rsid w:val="00594F0F"/>
    <w:rsid w:val="00595948"/>
    <w:rsid w:val="005A1FF8"/>
    <w:rsid w:val="005A211B"/>
    <w:rsid w:val="005A67C2"/>
    <w:rsid w:val="005A761F"/>
    <w:rsid w:val="005A76DB"/>
    <w:rsid w:val="005B31CF"/>
    <w:rsid w:val="005C589A"/>
    <w:rsid w:val="005D064B"/>
    <w:rsid w:val="005D55EC"/>
    <w:rsid w:val="005E0184"/>
    <w:rsid w:val="005E5C66"/>
    <w:rsid w:val="005E78BB"/>
    <w:rsid w:val="005F07D2"/>
    <w:rsid w:val="005F0ABC"/>
    <w:rsid w:val="005F1E8D"/>
    <w:rsid w:val="005F289C"/>
    <w:rsid w:val="005F2EF1"/>
    <w:rsid w:val="005F4D91"/>
    <w:rsid w:val="00603EEA"/>
    <w:rsid w:val="00607BC9"/>
    <w:rsid w:val="00611748"/>
    <w:rsid w:val="00612365"/>
    <w:rsid w:val="00613BD6"/>
    <w:rsid w:val="00617959"/>
    <w:rsid w:val="006233A4"/>
    <w:rsid w:val="00633C31"/>
    <w:rsid w:val="00633D04"/>
    <w:rsid w:val="00635A28"/>
    <w:rsid w:val="00636B76"/>
    <w:rsid w:val="00642A12"/>
    <w:rsid w:val="00651B30"/>
    <w:rsid w:val="00653CC8"/>
    <w:rsid w:val="00656870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4225"/>
    <w:rsid w:val="00682529"/>
    <w:rsid w:val="006848CB"/>
    <w:rsid w:val="00685557"/>
    <w:rsid w:val="00686037"/>
    <w:rsid w:val="0069576D"/>
    <w:rsid w:val="00697A7A"/>
    <w:rsid w:val="006A1E2F"/>
    <w:rsid w:val="006A2809"/>
    <w:rsid w:val="006A3818"/>
    <w:rsid w:val="006A6DF7"/>
    <w:rsid w:val="006B15AD"/>
    <w:rsid w:val="006B4236"/>
    <w:rsid w:val="006B5217"/>
    <w:rsid w:val="006B66A5"/>
    <w:rsid w:val="006C1312"/>
    <w:rsid w:val="006C3E7E"/>
    <w:rsid w:val="006C79CE"/>
    <w:rsid w:val="006D6BCE"/>
    <w:rsid w:val="006E24A2"/>
    <w:rsid w:val="006E6B06"/>
    <w:rsid w:val="00706071"/>
    <w:rsid w:val="00707469"/>
    <w:rsid w:val="00710D7A"/>
    <w:rsid w:val="0071218C"/>
    <w:rsid w:val="007207B9"/>
    <w:rsid w:val="00721066"/>
    <w:rsid w:val="007212B7"/>
    <w:rsid w:val="007304C8"/>
    <w:rsid w:val="00733A29"/>
    <w:rsid w:val="00735D6A"/>
    <w:rsid w:val="00746E98"/>
    <w:rsid w:val="007548A1"/>
    <w:rsid w:val="00756829"/>
    <w:rsid w:val="00757490"/>
    <w:rsid w:val="00760FF2"/>
    <w:rsid w:val="00761F03"/>
    <w:rsid w:val="0076460F"/>
    <w:rsid w:val="0076527A"/>
    <w:rsid w:val="00770664"/>
    <w:rsid w:val="007713B8"/>
    <w:rsid w:val="00771C6A"/>
    <w:rsid w:val="00773065"/>
    <w:rsid w:val="00782273"/>
    <w:rsid w:val="00784644"/>
    <w:rsid w:val="00785C76"/>
    <w:rsid w:val="007900D0"/>
    <w:rsid w:val="00792981"/>
    <w:rsid w:val="007A06B9"/>
    <w:rsid w:val="007A4735"/>
    <w:rsid w:val="007B09C0"/>
    <w:rsid w:val="007C164D"/>
    <w:rsid w:val="007C3A95"/>
    <w:rsid w:val="007C4CF9"/>
    <w:rsid w:val="007C558F"/>
    <w:rsid w:val="007C797A"/>
    <w:rsid w:val="007C7C51"/>
    <w:rsid w:val="007D3B8D"/>
    <w:rsid w:val="007D4A55"/>
    <w:rsid w:val="007D6814"/>
    <w:rsid w:val="007E0430"/>
    <w:rsid w:val="007E2467"/>
    <w:rsid w:val="007E3385"/>
    <w:rsid w:val="007E4EAF"/>
    <w:rsid w:val="007E5AE0"/>
    <w:rsid w:val="007F239F"/>
    <w:rsid w:val="008039DC"/>
    <w:rsid w:val="00811C40"/>
    <w:rsid w:val="00813722"/>
    <w:rsid w:val="00814EDD"/>
    <w:rsid w:val="00821C36"/>
    <w:rsid w:val="008400F3"/>
    <w:rsid w:val="008422DB"/>
    <w:rsid w:val="0084353C"/>
    <w:rsid w:val="00844B79"/>
    <w:rsid w:val="00845018"/>
    <w:rsid w:val="0084531C"/>
    <w:rsid w:val="008463ED"/>
    <w:rsid w:val="0084678A"/>
    <w:rsid w:val="00847765"/>
    <w:rsid w:val="00852611"/>
    <w:rsid w:val="008528D4"/>
    <w:rsid w:val="0085441F"/>
    <w:rsid w:val="00855745"/>
    <w:rsid w:val="00861EA5"/>
    <w:rsid w:val="00863DEC"/>
    <w:rsid w:val="0087303B"/>
    <w:rsid w:val="0087527D"/>
    <w:rsid w:val="00877F04"/>
    <w:rsid w:val="00882668"/>
    <w:rsid w:val="00883EBD"/>
    <w:rsid w:val="00891A40"/>
    <w:rsid w:val="008958C2"/>
    <w:rsid w:val="00896887"/>
    <w:rsid w:val="008A3837"/>
    <w:rsid w:val="008B3D4F"/>
    <w:rsid w:val="008B6FA7"/>
    <w:rsid w:val="008B7C92"/>
    <w:rsid w:val="008C4C3E"/>
    <w:rsid w:val="008C746B"/>
    <w:rsid w:val="008D16FE"/>
    <w:rsid w:val="008D3229"/>
    <w:rsid w:val="008D630C"/>
    <w:rsid w:val="008D646F"/>
    <w:rsid w:val="008E3413"/>
    <w:rsid w:val="008F541E"/>
    <w:rsid w:val="008F5600"/>
    <w:rsid w:val="009032DF"/>
    <w:rsid w:val="00903620"/>
    <w:rsid w:val="00904732"/>
    <w:rsid w:val="0090626A"/>
    <w:rsid w:val="00914411"/>
    <w:rsid w:val="00915150"/>
    <w:rsid w:val="00915D50"/>
    <w:rsid w:val="0091779F"/>
    <w:rsid w:val="009210EF"/>
    <w:rsid w:val="00925142"/>
    <w:rsid w:val="00931FA8"/>
    <w:rsid w:val="00932873"/>
    <w:rsid w:val="00952F34"/>
    <w:rsid w:val="00955049"/>
    <w:rsid w:val="009553DA"/>
    <w:rsid w:val="009577D9"/>
    <w:rsid w:val="00962408"/>
    <w:rsid w:val="00965EDC"/>
    <w:rsid w:val="00967911"/>
    <w:rsid w:val="00973259"/>
    <w:rsid w:val="0097555D"/>
    <w:rsid w:val="00983EB0"/>
    <w:rsid w:val="00984620"/>
    <w:rsid w:val="00985D39"/>
    <w:rsid w:val="00986DD1"/>
    <w:rsid w:val="0098769A"/>
    <w:rsid w:val="00990884"/>
    <w:rsid w:val="00993336"/>
    <w:rsid w:val="00997885"/>
    <w:rsid w:val="009A7231"/>
    <w:rsid w:val="009B262D"/>
    <w:rsid w:val="009B6BAC"/>
    <w:rsid w:val="009C0149"/>
    <w:rsid w:val="009C18C6"/>
    <w:rsid w:val="009C20F5"/>
    <w:rsid w:val="009C5897"/>
    <w:rsid w:val="009D0D5E"/>
    <w:rsid w:val="009D3A8E"/>
    <w:rsid w:val="009D5868"/>
    <w:rsid w:val="009E3AA4"/>
    <w:rsid w:val="009E7169"/>
    <w:rsid w:val="009F15F2"/>
    <w:rsid w:val="009F4EF3"/>
    <w:rsid w:val="009F51D9"/>
    <w:rsid w:val="009F5CAD"/>
    <w:rsid w:val="00A06184"/>
    <w:rsid w:val="00A16D25"/>
    <w:rsid w:val="00A17F28"/>
    <w:rsid w:val="00A20712"/>
    <w:rsid w:val="00A21E3F"/>
    <w:rsid w:val="00A23F45"/>
    <w:rsid w:val="00A24399"/>
    <w:rsid w:val="00A34DE9"/>
    <w:rsid w:val="00A400C8"/>
    <w:rsid w:val="00A401A9"/>
    <w:rsid w:val="00A43EBB"/>
    <w:rsid w:val="00A51296"/>
    <w:rsid w:val="00A537A1"/>
    <w:rsid w:val="00A55EEB"/>
    <w:rsid w:val="00A55FBF"/>
    <w:rsid w:val="00A6061F"/>
    <w:rsid w:val="00A60E1B"/>
    <w:rsid w:val="00A61C76"/>
    <w:rsid w:val="00A62963"/>
    <w:rsid w:val="00A64179"/>
    <w:rsid w:val="00A663E1"/>
    <w:rsid w:val="00A665FC"/>
    <w:rsid w:val="00A70DFC"/>
    <w:rsid w:val="00A70EA2"/>
    <w:rsid w:val="00A71E90"/>
    <w:rsid w:val="00A747FF"/>
    <w:rsid w:val="00A75032"/>
    <w:rsid w:val="00A75665"/>
    <w:rsid w:val="00A7646E"/>
    <w:rsid w:val="00A7761E"/>
    <w:rsid w:val="00A82BA1"/>
    <w:rsid w:val="00A839C3"/>
    <w:rsid w:val="00A83D4E"/>
    <w:rsid w:val="00A84E14"/>
    <w:rsid w:val="00A9154F"/>
    <w:rsid w:val="00A936BA"/>
    <w:rsid w:val="00A93B68"/>
    <w:rsid w:val="00A94E13"/>
    <w:rsid w:val="00A97C54"/>
    <w:rsid w:val="00AA242C"/>
    <w:rsid w:val="00AA6CCC"/>
    <w:rsid w:val="00AA72F6"/>
    <w:rsid w:val="00AA769B"/>
    <w:rsid w:val="00AB3345"/>
    <w:rsid w:val="00AB5334"/>
    <w:rsid w:val="00AC0993"/>
    <w:rsid w:val="00AC1C48"/>
    <w:rsid w:val="00AC30C8"/>
    <w:rsid w:val="00AC4256"/>
    <w:rsid w:val="00AC5962"/>
    <w:rsid w:val="00AC6F58"/>
    <w:rsid w:val="00AD1FA9"/>
    <w:rsid w:val="00AD2276"/>
    <w:rsid w:val="00AD2B9B"/>
    <w:rsid w:val="00AD2DA7"/>
    <w:rsid w:val="00AD6619"/>
    <w:rsid w:val="00AD7F81"/>
    <w:rsid w:val="00AE3580"/>
    <w:rsid w:val="00AE686C"/>
    <w:rsid w:val="00B00155"/>
    <w:rsid w:val="00B066D7"/>
    <w:rsid w:val="00B07A08"/>
    <w:rsid w:val="00B12E1A"/>
    <w:rsid w:val="00B15D2A"/>
    <w:rsid w:val="00B2495B"/>
    <w:rsid w:val="00B27485"/>
    <w:rsid w:val="00B32FBF"/>
    <w:rsid w:val="00B33B60"/>
    <w:rsid w:val="00B35C65"/>
    <w:rsid w:val="00B3642A"/>
    <w:rsid w:val="00B37278"/>
    <w:rsid w:val="00B45F09"/>
    <w:rsid w:val="00B47741"/>
    <w:rsid w:val="00B54250"/>
    <w:rsid w:val="00B54449"/>
    <w:rsid w:val="00B578DE"/>
    <w:rsid w:val="00B57E38"/>
    <w:rsid w:val="00B60797"/>
    <w:rsid w:val="00B62F2C"/>
    <w:rsid w:val="00B6588E"/>
    <w:rsid w:val="00B73D6E"/>
    <w:rsid w:val="00B77A53"/>
    <w:rsid w:val="00B77DC6"/>
    <w:rsid w:val="00B83487"/>
    <w:rsid w:val="00B83B08"/>
    <w:rsid w:val="00B8531F"/>
    <w:rsid w:val="00B85E8C"/>
    <w:rsid w:val="00B946B9"/>
    <w:rsid w:val="00BA0081"/>
    <w:rsid w:val="00BA37D6"/>
    <w:rsid w:val="00BA4268"/>
    <w:rsid w:val="00BA4414"/>
    <w:rsid w:val="00BA77DA"/>
    <w:rsid w:val="00BA7A89"/>
    <w:rsid w:val="00BA7B06"/>
    <w:rsid w:val="00BB00EF"/>
    <w:rsid w:val="00BB052D"/>
    <w:rsid w:val="00BB31E1"/>
    <w:rsid w:val="00BB35A9"/>
    <w:rsid w:val="00BB55DA"/>
    <w:rsid w:val="00BC015C"/>
    <w:rsid w:val="00BC20D7"/>
    <w:rsid w:val="00BC3F92"/>
    <w:rsid w:val="00BC515B"/>
    <w:rsid w:val="00BD4F86"/>
    <w:rsid w:val="00BD7FF3"/>
    <w:rsid w:val="00BE01A2"/>
    <w:rsid w:val="00BE5DDF"/>
    <w:rsid w:val="00BF6EE2"/>
    <w:rsid w:val="00C0108B"/>
    <w:rsid w:val="00C0289B"/>
    <w:rsid w:val="00C03B15"/>
    <w:rsid w:val="00C101A8"/>
    <w:rsid w:val="00C2014D"/>
    <w:rsid w:val="00C235C8"/>
    <w:rsid w:val="00C26647"/>
    <w:rsid w:val="00C317B6"/>
    <w:rsid w:val="00C33255"/>
    <w:rsid w:val="00C33FD8"/>
    <w:rsid w:val="00C3487D"/>
    <w:rsid w:val="00C35B75"/>
    <w:rsid w:val="00C37E48"/>
    <w:rsid w:val="00C44122"/>
    <w:rsid w:val="00C51E97"/>
    <w:rsid w:val="00C533BF"/>
    <w:rsid w:val="00C56C23"/>
    <w:rsid w:val="00C579A6"/>
    <w:rsid w:val="00C57D35"/>
    <w:rsid w:val="00C57EFA"/>
    <w:rsid w:val="00C6453E"/>
    <w:rsid w:val="00C67E52"/>
    <w:rsid w:val="00C82E47"/>
    <w:rsid w:val="00C83426"/>
    <w:rsid w:val="00C84B04"/>
    <w:rsid w:val="00C90BAE"/>
    <w:rsid w:val="00C918ED"/>
    <w:rsid w:val="00C92597"/>
    <w:rsid w:val="00C93326"/>
    <w:rsid w:val="00C94168"/>
    <w:rsid w:val="00C97682"/>
    <w:rsid w:val="00C9776A"/>
    <w:rsid w:val="00C97843"/>
    <w:rsid w:val="00CA0B57"/>
    <w:rsid w:val="00CA339E"/>
    <w:rsid w:val="00CA4E0F"/>
    <w:rsid w:val="00CB0436"/>
    <w:rsid w:val="00CB10CE"/>
    <w:rsid w:val="00CB1BBF"/>
    <w:rsid w:val="00CB406E"/>
    <w:rsid w:val="00CC05E2"/>
    <w:rsid w:val="00CC3785"/>
    <w:rsid w:val="00CD3AFA"/>
    <w:rsid w:val="00CD5973"/>
    <w:rsid w:val="00CD5E0D"/>
    <w:rsid w:val="00CD744D"/>
    <w:rsid w:val="00CE4E6C"/>
    <w:rsid w:val="00CF1A11"/>
    <w:rsid w:val="00CF2A47"/>
    <w:rsid w:val="00CF3688"/>
    <w:rsid w:val="00D00780"/>
    <w:rsid w:val="00D05A44"/>
    <w:rsid w:val="00D05C9C"/>
    <w:rsid w:val="00D05E6C"/>
    <w:rsid w:val="00D146AC"/>
    <w:rsid w:val="00D21847"/>
    <w:rsid w:val="00D25FDB"/>
    <w:rsid w:val="00D32351"/>
    <w:rsid w:val="00D3405A"/>
    <w:rsid w:val="00D34C0F"/>
    <w:rsid w:val="00D363BA"/>
    <w:rsid w:val="00D42A21"/>
    <w:rsid w:val="00D436A9"/>
    <w:rsid w:val="00D47D21"/>
    <w:rsid w:val="00D50884"/>
    <w:rsid w:val="00D53DB2"/>
    <w:rsid w:val="00D61A79"/>
    <w:rsid w:val="00D64A89"/>
    <w:rsid w:val="00D66D9F"/>
    <w:rsid w:val="00D67207"/>
    <w:rsid w:val="00D708C8"/>
    <w:rsid w:val="00D75F20"/>
    <w:rsid w:val="00D80470"/>
    <w:rsid w:val="00D8282F"/>
    <w:rsid w:val="00D83B3C"/>
    <w:rsid w:val="00D873C0"/>
    <w:rsid w:val="00D878AE"/>
    <w:rsid w:val="00DA183A"/>
    <w:rsid w:val="00DA67D8"/>
    <w:rsid w:val="00DA7253"/>
    <w:rsid w:val="00DB0A32"/>
    <w:rsid w:val="00DB1384"/>
    <w:rsid w:val="00DB1ED8"/>
    <w:rsid w:val="00DC2ABF"/>
    <w:rsid w:val="00DC3234"/>
    <w:rsid w:val="00DD3E8B"/>
    <w:rsid w:val="00DD7B06"/>
    <w:rsid w:val="00DF101F"/>
    <w:rsid w:val="00DF1861"/>
    <w:rsid w:val="00DF5748"/>
    <w:rsid w:val="00DF6095"/>
    <w:rsid w:val="00DF60B6"/>
    <w:rsid w:val="00E12638"/>
    <w:rsid w:val="00E15B89"/>
    <w:rsid w:val="00E23CED"/>
    <w:rsid w:val="00E33E0E"/>
    <w:rsid w:val="00E368B4"/>
    <w:rsid w:val="00E429C2"/>
    <w:rsid w:val="00E442CE"/>
    <w:rsid w:val="00E456C8"/>
    <w:rsid w:val="00E60D45"/>
    <w:rsid w:val="00E64051"/>
    <w:rsid w:val="00E70495"/>
    <w:rsid w:val="00E76007"/>
    <w:rsid w:val="00E80AED"/>
    <w:rsid w:val="00E8112A"/>
    <w:rsid w:val="00E843DD"/>
    <w:rsid w:val="00E87E4A"/>
    <w:rsid w:val="00E90B6F"/>
    <w:rsid w:val="00E922AB"/>
    <w:rsid w:val="00E955F0"/>
    <w:rsid w:val="00E95F7F"/>
    <w:rsid w:val="00EA0968"/>
    <w:rsid w:val="00EA362C"/>
    <w:rsid w:val="00EA5A04"/>
    <w:rsid w:val="00EA79BC"/>
    <w:rsid w:val="00EC039F"/>
    <w:rsid w:val="00EC2A53"/>
    <w:rsid w:val="00EC77F7"/>
    <w:rsid w:val="00EE389E"/>
    <w:rsid w:val="00EE631D"/>
    <w:rsid w:val="00EF3397"/>
    <w:rsid w:val="00EF5C67"/>
    <w:rsid w:val="00EF7478"/>
    <w:rsid w:val="00F053B2"/>
    <w:rsid w:val="00F12AD1"/>
    <w:rsid w:val="00F16144"/>
    <w:rsid w:val="00F16DC8"/>
    <w:rsid w:val="00F20B2C"/>
    <w:rsid w:val="00F21772"/>
    <w:rsid w:val="00F33634"/>
    <w:rsid w:val="00F33802"/>
    <w:rsid w:val="00F4109F"/>
    <w:rsid w:val="00F416AD"/>
    <w:rsid w:val="00F42BEC"/>
    <w:rsid w:val="00F430C0"/>
    <w:rsid w:val="00F43A54"/>
    <w:rsid w:val="00F52AB9"/>
    <w:rsid w:val="00F56EFF"/>
    <w:rsid w:val="00F5738F"/>
    <w:rsid w:val="00F602B5"/>
    <w:rsid w:val="00F658CF"/>
    <w:rsid w:val="00F67016"/>
    <w:rsid w:val="00F677D5"/>
    <w:rsid w:val="00F755F0"/>
    <w:rsid w:val="00F76346"/>
    <w:rsid w:val="00F7645B"/>
    <w:rsid w:val="00F7693B"/>
    <w:rsid w:val="00F86C8F"/>
    <w:rsid w:val="00F91558"/>
    <w:rsid w:val="00FA0FE1"/>
    <w:rsid w:val="00FA2162"/>
    <w:rsid w:val="00FA4259"/>
    <w:rsid w:val="00FA7574"/>
    <w:rsid w:val="00FB08B4"/>
    <w:rsid w:val="00FB0F80"/>
    <w:rsid w:val="00FB5C8B"/>
    <w:rsid w:val="00FB66C2"/>
    <w:rsid w:val="00FB66F7"/>
    <w:rsid w:val="00FB779B"/>
    <w:rsid w:val="00FC0C34"/>
    <w:rsid w:val="00FC14EF"/>
    <w:rsid w:val="00FC2B31"/>
    <w:rsid w:val="00FC4C6F"/>
    <w:rsid w:val="00FD1646"/>
    <w:rsid w:val="00FD228F"/>
    <w:rsid w:val="00FD36CC"/>
    <w:rsid w:val="00FD3838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customStyle="1" w:styleId="ConsPlusTitle">
    <w:name w:val="ConsPlusTitle"/>
    <w:rsid w:val="00D61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61A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locked/>
    <w:rsid w:val="00D61A79"/>
    <w:rPr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locked/>
    <w:rsid w:val="00D61A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508448540706744"/>
          <c:y val="6.1904761904762032E-2"/>
          <c:w val="0.80030721966205842"/>
          <c:h val="0.642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999FF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3366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82336384"/>
        <c:axId val="82338560"/>
        <c:axId val="0"/>
      </c:bar3DChart>
      <c:catAx>
        <c:axId val="82336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32312124287"/>
              <c:y val="0.87619005181027865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low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338560"/>
        <c:crosses val="autoZero"/>
        <c:auto val="1"/>
        <c:lblAlgn val="ctr"/>
        <c:lblOffset val="100"/>
        <c:tickLblSkip val="1"/>
        <c:tickMarkSkip val="1"/>
      </c:catAx>
      <c:valAx>
        <c:axId val="82338560"/>
        <c:scaling>
          <c:orientation val="minMax"/>
        </c:scaling>
        <c:axPos val="l"/>
        <c:majorGridlines>
          <c:spPr>
            <a:ln w="23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381206927085E-2"/>
              <c:y val="7.6190384968564437E-2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nextTo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336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25137324190761"/>
          <c:y val="0.74000513174142435"/>
          <c:w val="9.8310394571865564E-2"/>
          <c:h val="0.1952378354539557"/>
        </c:manualLayout>
      </c:layout>
      <c:spPr>
        <a:noFill/>
        <a:ln w="2371">
          <a:solidFill>
            <a:srgbClr val="000000"/>
          </a:solidFill>
          <a:prstDash val="solid"/>
        </a:ln>
      </c:spPr>
      <c:txPr>
        <a:bodyPr/>
        <a:lstStyle/>
        <a:p>
          <a:pPr>
            <a:defRPr sz="6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01805924077679"/>
          <c:y val="0.25763545443475006"/>
          <c:w val="0.72911677654811402"/>
          <c:h val="0.55969462110469181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82859520"/>
        <c:axId val="82861056"/>
        <c:axId val="0"/>
      </c:bar3DChart>
      <c:catAx>
        <c:axId val="82859520"/>
        <c:scaling>
          <c:orientation val="minMax"/>
        </c:scaling>
        <c:axPos val="l"/>
        <c:numFmt formatCode="General" sourceLinked="1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861056"/>
        <c:crosses val="autoZero"/>
        <c:auto val="1"/>
        <c:lblAlgn val="ctr"/>
        <c:lblOffset val="100"/>
        <c:tickLblSkip val="2"/>
        <c:tickMarkSkip val="1"/>
      </c:catAx>
      <c:valAx>
        <c:axId val="82861056"/>
        <c:scaling>
          <c:orientation val="minMax"/>
          <c:max val="10"/>
        </c:scaling>
        <c:axPos val="b"/>
        <c:numFmt formatCode="General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859520"/>
        <c:crosses val="autoZero"/>
        <c:crossBetween val="between"/>
      </c:valAx>
      <c:spPr>
        <a:solidFill>
          <a:srgbClr val="C0C0C0"/>
        </a:solidFill>
        <a:ln w="95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57230457455966"/>
          <c:y val="0.25338277637890022"/>
          <c:w val="0.13095229344801695"/>
          <c:h val="0.17321030723146086"/>
        </c:manualLayout>
      </c:layout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причины пожаров на объектах жилья в 2019 году</a:t>
            </a:r>
          </a:p>
        </c:rich>
      </c:tx>
      <c:layout>
        <c:manualLayout>
          <c:xMode val="edge"/>
          <c:yMode val="edge"/>
          <c:x val="0.38729159550202297"/>
          <c:y val="7.6601263823328131E-2"/>
        </c:manualLayout>
      </c:layout>
    </c:title>
    <c:view3D>
      <c:perspective val="0"/>
    </c:view3D>
    <c:plotArea>
      <c:layout>
        <c:manualLayout>
          <c:layoutTarget val="inner"/>
          <c:xMode val="edge"/>
          <c:yMode val="edge"/>
          <c:x val="0.27712854757929989"/>
          <c:y val="0.32467532467532467"/>
          <c:w val="0.47078464106844897"/>
          <c:h val="0.290909090909092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34095971687311333"/>
                  <c:y val="0.1214878513399165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НППБ при монтаже и эксплуатации печного отопления
66%</a:t>
                    </a:r>
                  </a:p>
                </c:rich>
              </c:tx>
              <c:spPr/>
              <c:dLblPos val="bestFit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LblPos val="bestFit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606"/>
                  <c:y val="0.31428571428571533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434"/>
                  <c:y val="0.15324675324675324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606"/>
                  <c:y val="0.15064935064935128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416"/>
                  <c:y val="3.636363636363636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</c:plotArea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0.56715</cdr:x>
      <cdr:y>0.29206</cdr:y>
    </cdr:from>
    <cdr:to>
      <cdr:x>0.78657</cdr:x>
      <cdr:y>0.41587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460089" y="672998"/>
          <a:ext cx="1338682" cy="28529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0.78417</cdr:x>
      <cdr:y>0.21587</cdr:y>
    </cdr:from>
    <cdr:to>
      <cdr:x>0.96643</cdr:x>
      <cdr:y>0.4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784140" y="497434"/>
          <a:ext cx="1111910" cy="4242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accent1">
              <a:shade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НОсО
33%</a:t>
          </a:r>
        </a:p>
        <a:p xmlns:a="http://schemas.openxmlformats.org/drawingml/2006/main"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R</cp:lastModifiedBy>
  <cp:revision>41</cp:revision>
  <cp:lastPrinted>2017-12-28T12:03:00Z</cp:lastPrinted>
  <dcterms:created xsi:type="dcterms:W3CDTF">2018-02-12T07:12:00Z</dcterms:created>
  <dcterms:modified xsi:type="dcterms:W3CDTF">2019-07-11T07:07:00Z</dcterms:modified>
</cp:coreProperties>
</file>